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AA7" w:rsidRPr="006D1DBF" w:rsidRDefault="00CE5AA7" w:rsidP="00CE5AA7">
      <w:pPr>
        <w:pStyle w:val="a8"/>
        <w:spacing w:before="0" w:after="0"/>
        <w:ind w:left="709" w:right="284" w:hanging="567"/>
        <w:jc w:val="right"/>
        <w:rPr>
          <w:szCs w:val="24"/>
        </w:rPr>
      </w:pPr>
      <w:bookmarkStart w:id="0" w:name="_GoBack"/>
      <w:bookmarkEnd w:id="0"/>
    </w:p>
    <w:p w:rsidR="00036D78" w:rsidRDefault="00036D78" w:rsidP="003704D0">
      <w:pPr>
        <w:tabs>
          <w:tab w:val="left" w:pos="1418"/>
        </w:tabs>
        <w:ind w:left="5812"/>
        <w:rPr>
          <w:sz w:val="24"/>
          <w:szCs w:val="24"/>
        </w:rPr>
      </w:pPr>
    </w:p>
    <w:p w:rsidR="00036D78" w:rsidRDefault="00036D78" w:rsidP="003704D0">
      <w:pPr>
        <w:tabs>
          <w:tab w:val="left" w:pos="1418"/>
        </w:tabs>
        <w:ind w:left="5812"/>
        <w:rPr>
          <w:sz w:val="24"/>
          <w:szCs w:val="24"/>
        </w:rPr>
      </w:pPr>
    </w:p>
    <w:p w:rsidR="00F90561" w:rsidRDefault="0041692C" w:rsidP="003704D0">
      <w:pPr>
        <w:tabs>
          <w:tab w:val="left" w:pos="1418"/>
        </w:tabs>
        <w:ind w:left="5812"/>
        <w:rPr>
          <w:sz w:val="24"/>
          <w:szCs w:val="24"/>
        </w:rPr>
      </w:pPr>
      <w:r>
        <w:rPr>
          <w:sz w:val="24"/>
          <w:szCs w:val="24"/>
        </w:rPr>
        <w:t xml:space="preserve">Утверждено </w:t>
      </w:r>
    </w:p>
    <w:p w:rsidR="0041692C" w:rsidRDefault="0041692C" w:rsidP="003704D0">
      <w:pPr>
        <w:tabs>
          <w:tab w:val="left" w:pos="1418"/>
        </w:tabs>
        <w:ind w:left="5812"/>
        <w:rPr>
          <w:sz w:val="24"/>
          <w:szCs w:val="24"/>
        </w:rPr>
      </w:pPr>
      <w:r>
        <w:rPr>
          <w:sz w:val="24"/>
          <w:szCs w:val="24"/>
        </w:rPr>
        <w:t>Решением Совета депутатов</w:t>
      </w:r>
    </w:p>
    <w:p w:rsidR="00993DBE" w:rsidRDefault="00F90561" w:rsidP="003704D0">
      <w:pPr>
        <w:tabs>
          <w:tab w:val="left" w:pos="1418"/>
        </w:tabs>
        <w:ind w:left="5812"/>
        <w:rPr>
          <w:sz w:val="24"/>
          <w:szCs w:val="24"/>
        </w:rPr>
      </w:pPr>
      <w:r>
        <w:rPr>
          <w:sz w:val="24"/>
          <w:szCs w:val="24"/>
        </w:rPr>
        <w:t xml:space="preserve">Сергиево-Посадского </w:t>
      </w:r>
    </w:p>
    <w:p w:rsidR="00F3792F" w:rsidRDefault="00993DBE" w:rsidP="003704D0">
      <w:pPr>
        <w:tabs>
          <w:tab w:val="left" w:pos="1418"/>
        </w:tabs>
        <w:ind w:left="5812"/>
        <w:rPr>
          <w:sz w:val="24"/>
          <w:szCs w:val="24"/>
        </w:rPr>
      </w:pPr>
      <w:r>
        <w:rPr>
          <w:sz w:val="24"/>
          <w:szCs w:val="24"/>
        </w:rPr>
        <w:t>городского округа</w:t>
      </w:r>
    </w:p>
    <w:p w:rsidR="00CE5AA7" w:rsidRPr="0041692C" w:rsidRDefault="0041692C" w:rsidP="00CE5AA7">
      <w:pPr>
        <w:pStyle w:val="a8"/>
        <w:spacing w:before="0" w:after="0"/>
        <w:ind w:left="709" w:right="284" w:hanging="567"/>
        <w:jc w:val="center"/>
        <w:rPr>
          <w:szCs w:val="24"/>
        </w:rPr>
      </w:pPr>
      <w:r>
        <w:rPr>
          <w:b/>
          <w:szCs w:val="24"/>
        </w:rPr>
        <w:t xml:space="preserve">                                                                                 </w:t>
      </w:r>
      <w:r w:rsidRPr="0041692C">
        <w:rPr>
          <w:szCs w:val="24"/>
        </w:rPr>
        <w:t>от</w:t>
      </w:r>
      <w:r>
        <w:rPr>
          <w:szCs w:val="24"/>
        </w:rPr>
        <w:t>____________ №________</w:t>
      </w:r>
    </w:p>
    <w:p w:rsidR="00036D78" w:rsidRDefault="00036D78" w:rsidP="00CE5AA7">
      <w:pPr>
        <w:pStyle w:val="a8"/>
        <w:spacing w:before="0" w:after="0"/>
        <w:ind w:left="709" w:right="284" w:hanging="567"/>
        <w:jc w:val="center"/>
        <w:rPr>
          <w:b/>
          <w:szCs w:val="24"/>
        </w:rPr>
      </w:pPr>
    </w:p>
    <w:p w:rsidR="00036D78" w:rsidRDefault="00036D78" w:rsidP="00CE5AA7">
      <w:pPr>
        <w:pStyle w:val="a8"/>
        <w:spacing w:before="0" w:after="0"/>
        <w:ind w:left="709" w:right="284" w:hanging="567"/>
        <w:jc w:val="center"/>
        <w:rPr>
          <w:b/>
          <w:szCs w:val="24"/>
        </w:rPr>
      </w:pPr>
    </w:p>
    <w:p w:rsidR="00036D78" w:rsidRPr="006D1DBF" w:rsidRDefault="00036D78" w:rsidP="00CE5AA7">
      <w:pPr>
        <w:pStyle w:val="a8"/>
        <w:spacing w:before="0" w:after="0"/>
        <w:ind w:left="709" w:right="284" w:hanging="567"/>
        <w:jc w:val="center"/>
        <w:rPr>
          <w:b/>
          <w:szCs w:val="24"/>
        </w:rPr>
      </w:pPr>
    </w:p>
    <w:p w:rsidR="00F3792F" w:rsidRDefault="00F3792F" w:rsidP="00F3792F">
      <w:pPr>
        <w:tabs>
          <w:tab w:val="left" w:pos="4320"/>
        </w:tabs>
        <w:jc w:val="center"/>
        <w:rPr>
          <w:b/>
          <w:sz w:val="24"/>
          <w:szCs w:val="24"/>
        </w:rPr>
      </w:pPr>
    </w:p>
    <w:p w:rsidR="00182023" w:rsidRDefault="00182023" w:rsidP="00CE5AA7">
      <w:pPr>
        <w:numPr>
          <w:ilvl w:val="12"/>
          <w:numId w:val="0"/>
        </w:numPr>
        <w:ind w:left="-283" w:firstLine="283"/>
        <w:jc w:val="center"/>
        <w:rPr>
          <w:b/>
        </w:rPr>
      </w:pPr>
      <w:r w:rsidRPr="00182023">
        <w:rPr>
          <w:b/>
        </w:rPr>
        <w:t>Положение</w:t>
      </w:r>
    </w:p>
    <w:p w:rsidR="00182023" w:rsidRDefault="00182023" w:rsidP="00CE5AA7">
      <w:pPr>
        <w:numPr>
          <w:ilvl w:val="12"/>
          <w:numId w:val="0"/>
        </w:numPr>
        <w:ind w:left="-283" w:firstLine="283"/>
        <w:jc w:val="center"/>
        <w:rPr>
          <w:b/>
        </w:rPr>
      </w:pPr>
      <w:r w:rsidRPr="00182023">
        <w:rPr>
          <w:b/>
        </w:rPr>
        <w:t>о</w:t>
      </w:r>
      <w:r>
        <w:rPr>
          <w:b/>
        </w:rPr>
        <w:t xml:space="preserve"> предоставлении жилых помещений </w:t>
      </w:r>
      <w:r w:rsidRPr="00182023">
        <w:rPr>
          <w:b/>
        </w:rPr>
        <w:t>в специа</w:t>
      </w:r>
      <w:r>
        <w:rPr>
          <w:b/>
        </w:rPr>
        <w:t>лизированном</w:t>
      </w:r>
    </w:p>
    <w:p w:rsidR="00CE5AA7" w:rsidRPr="00182023" w:rsidRDefault="00182023" w:rsidP="00CE5AA7">
      <w:pPr>
        <w:numPr>
          <w:ilvl w:val="12"/>
          <w:numId w:val="0"/>
        </w:numPr>
        <w:ind w:left="-283" w:firstLine="283"/>
        <w:jc w:val="center"/>
        <w:rPr>
          <w:b/>
          <w:sz w:val="24"/>
          <w:szCs w:val="24"/>
        </w:rPr>
      </w:pPr>
      <w:r>
        <w:rPr>
          <w:b/>
        </w:rPr>
        <w:t>жилищном фонде</w:t>
      </w:r>
      <w:r w:rsidR="00993DBE">
        <w:rPr>
          <w:b/>
        </w:rPr>
        <w:t xml:space="preserve"> </w:t>
      </w:r>
      <w:r w:rsidR="00036D78">
        <w:rPr>
          <w:b/>
        </w:rPr>
        <w:t xml:space="preserve">Сергиево-Посадского </w:t>
      </w:r>
      <w:r w:rsidR="00993DBE">
        <w:rPr>
          <w:b/>
        </w:rPr>
        <w:t xml:space="preserve">городского округа </w:t>
      </w:r>
      <w:r w:rsidR="00036D78">
        <w:rPr>
          <w:b/>
        </w:rPr>
        <w:t xml:space="preserve"> Московской области</w:t>
      </w:r>
    </w:p>
    <w:p w:rsidR="00CE5AA7" w:rsidRPr="006D1DBF" w:rsidRDefault="00CE5AA7" w:rsidP="00CE5AA7">
      <w:pPr>
        <w:numPr>
          <w:ilvl w:val="12"/>
          <w:numId w:val="0"/>
        </w:numPr>
        <w:ind w:firstLine="540"/>
        <w:jc w:val="center"/>
        <w:rPr>
          <w:sz w:val="24"/>
          <w:szCs w:val="24"/>
        </w:rPr>
      </w:pPr>
    </w:p>
    <w:p w:rsidR="00D1754E" w:rsidRDefault="00D1754E" w:rsidP="00182023">
      <w:pPr>
        <w:adjustRightInd w:val="0"/>
        <w:jc w:val="center"/>
        <w:outlineLvl w:val="0"/>
        <w:rPr>
          <w:rFonts w:eastAsiaTheme="minorHAnsi"/>
          <w:sz w:val="24"/>
          <w:szCs w:val="24"/>
          <w:lang w:eastAsia="en-US"/>
        </w:rPr>
      </w:pPr>
      <w:r>
        <w:rPr>
          <w:rFonts w:eastAsiaTheme="minorHAnsi"/>
          <w:sz w:val="24"/>
          <w:szCs w:val="24"/>
          <w:lang w:eastAsia="en-US"/>
        </w:rPr>
        <w:t>1. Общие положения</w:t>
      </w:r>
    </w:p>
    <w:p w:rsidR="00D1754E" w:rsidRDefault="00D1754E" w:rsidP="00182023">
      <w:pPr>
        <w:adjustRightInd w:val="0"/>
        <w:jc w:val="center"/>
        <w:outlineLvl w:val="0"/>
        <w:rPr>
          <w:rFonts w:eastAsiaTheme="minorHAnsi"/>
          <w:sz w:val="24"/>
          <w:szCs w:val="24"/>
          <w:lang w:eastAsia="en-US"/>
        </w:rPr>
      </w:pPr>
    </w:p>
    <w:p w:rsidR="00D1754E" w:rsidRDefault="00D1754E" w:rsidP="00D1754E">
      <w:pPr>
        <w:adjustRightInd w:val="0"/>
        <w:ind w:firstLine="708"/>
        <w:jc w:val="both"/>
        <w:outlineLvl w:val="0"/>
        <w:rPr>
          <w:rFonts w:eastAsiaTheme="minorHAnsi"/>
          <w:sz w:val="24"/>
          <w:szCs w:val="24"/>
          <w:lang w:eastAsia="en-US"/>
        </w:rPr>
      </w:pPr>
      <w:r>
        <w:rPr>
          <w:rFonts w:eastAsiaTheme="minorHAnsi"/>
          <w:sz w:val="24"/>
          <w:szCs w:val="24"/>
          <w:lang w:eastAsia="en-US"/>
        </w:rPr>
        <w:t xml:space="preserve">1.1. Настоящее Положение разработано в соответствии с </w:t>
      </w:r>
      <w:r w:rsidRPr="0022178D">
        <w:rPr>
          <w:rFonts w:eastAsiaTheme="minorHAnsi"/>
          <w:sz w:val="24"/>
          <w:szCs w:val="24"/>
          <w:lang w:eastAsia="en-US"/>
        </w:rPr>
        <w:t>Жилищным кодексом Российской Федерации, Федеральным законом от 06.10.2003 № 131-ФЗ «Об общих принципах организации местного самоуправления в Российской Федерации», Постановлением Правительства Российской Федерации от 26.01.2006 №42 «Об утверждении Правил отнесения жилого помещения к специализированному</w:t>
      </w:r>
      <w:r>
        <w:rPr>
          <w:rFonts w:eastAsiaTheme="minorHAnsi"/>
          <w:sz w:val="24"/>
          <w:szCs w:val="24"/>
          <w:lang w:eastAsia="en-US"/>
        </w:rPr>
        <w:t xml:space="preserve"> жилищному фонду и типовых договоров найма специализированных жилых помещений», в целях установления порядка предоставления отдельным категориям граждан жилых помещений специализированного жилищного фонда Сергиев</w:t>
      </w:r>
      <w:r w:rsidR="00993DBE">
        <w:rPr>
          <w:rFonts w:eastAsiaTheme="minorHAnsi"/>
          <w:sz w:val="24"/>
          <w:szCs w:val="24"/>
          <w:lang w:eastAsia="en-US"/>
        </w:rPr>
        <w:t>о-</w:t>
      </w:r>
      <w:r>
        <w:rPr>
          <w:rFonts w:eastAsiaTheme="minorHAnsi"/>
          <w:sz w:val="24"/>
          <w:szCs w:val="24"/>
          <w:lang w:eastAsia="en-US"/>
        </w:rPr>
        <w:t>Посад</w:t>
      </w:r>
      <w:r w:rsidR="00993DBE">
        <w:rPr>
          <w:rFonts w:eastAsiaTheme="minorHAnsi"/>
          <w:sz w:val="24"/>
          <w:szCs w:val="24"/>
          <w:lang w:eastAsia="en-US"/>
        </w:rPr>
        <w:t xml:space="preserve">ского городского округа </w:t>
      </w:r>
      <w:r>
        <w:rPr>
          <w:rFonts w:eastAsiaTheme="minorHAnsi"/>
          <w:sz w:val="24"/>
          <w:szCs w:val="24"/>
          <w:lang w:eastAsia="en-US"/>
        </w:rPr>
        <w:t xml:space="preserve"> Московской области.</w:t>
      </w:r>
    </w:p>
    <w:p w:rsidR="00D1754E" w:rsidRDefault="00D1754E" w:rsidP="00D1754E">
      <w:pPr>
        <w:adjustRightInd w:val="0"/>
        <w:ind w:firstLine="708"/>
        <w:jc w:val="both"/>
        <w:outlineLvl w:val="0"/>
        <w:rPr>
          <w:rFonts w:eastAsiaTheme="minorHAnsi"/>
          <w:sz w:val="24"/>
          <w:szCs w:val="24"/>
          <w:lang w:eastAsia="en-US"/>
        </w:rPr>
      </w:pPr>
      <w:r>
        <w:rPr>
          <w:rFonts w:eastAsiaTheme="minorHAnsi"/>
          <w:sz w:val="24"/>
          <w:szCs w:val="24"/>
          <w:lang w:eastAsia="en-US"/>
        </w:rPr>
        <w:t>1.2. Специализированный жилищный фонд – совокупность жилых помещений</w:t>
      </w:r>
      <w:r w:rsidR="0041692C">
        <w:rPr>
          <w:rFonts w:eastAsiaTheme="minorHAnsi"/>
          <w:sz w:val="24"/>
          <w:szCs w:val="24"/>
          <w:lang w:eastAsia="en-US"/>
        </w:rPr>
        <w:t xml:space="preserve"> муниципального жилищного фонда</w:t>
      </w:r>
      <w:r>
        <w:rPr>
          <w:rFonts w:eastAsiaTheme="minorHAnsi"/>
          <w:sz w:val="24"/>
          <w:szCs w:val="24"/>
          <w:lang w:eastAsia="en-US"/>
        </w:rPr>
        <w:t>, пред</w:t>
      </w:r>
      <w:r w:rsidR="0041692C">
        <w:rPr>
          <w:rFonts w:eastAsiaTheme="minorHAnsi"/>
          <w:sz w:val="24"/>
          <w:szCs w:val="24"/>
          <w:lang w:eastAsia="en-US"/>
        </w:rPr>
        <w:t>назначенн</w:t>
      </w:r>
      <w:r>
        <w:rPr>
          <w:rFonts w:eastAsiaTheme="minorHAnsi"/>
          <w:sz w:val="24"/>
          <w:szCs w:val="24"/>
          <w:lang w:eastAsia="en-US"/>
        </w:rPr>
        <w:t>ых для проживания отдельны</w:t>
      </w:r>
      <w:r w:rsidR="0041692C">
        <w:rPr>
          <w:rFonts w:eastAsiaTheme="minorHAnsi"/>
          <w:sz w:val="24"/>
          <w:szCs w:val="24"/>
          <w:lang w:eastAsia="en-US"/>
        </w:rPr>
        <w:t>х</w:t>
      </w:r>
      <w:r>
        <w:rPr>
          <w:rFonts w:eastAsiaTheme="minorHAnsi"/>
          <w:sz w:val="24"/>
          <w:szCs w:val="24"/>
          <w:lang w:eastAsia="en-US"/>
        </w:rPr>
        <w:t xml:space="preserve"> категори</w:t>
      </w:r>
      <w:r w:rsidR="0041692C">
        <w:rPr>
          <w:rFonts w:eastAsiaTheme="minorHAnsi"/>
          <w:sz w:val="24"/>
          <w:szCs w:val="24"/>
          <w:lang w:eastAsia="en-US"/>
        </w:rPr>
        <w:t>й</w:t>
      </w:r>
      <w:r>
        <w:rPr>
          <w:rFonts w:eastAsiaTheme="minorHAnsi"/>
          <w:sz w:val="24"/>
          <w:szCs w:val="24"/>
          <w:lang w:eastAsia="en-US"/>
        </w:rPr>
        <w:t xml:space="preserve"> граждан в порядке и на условиях, установленных </w:t>
      </w:r>
      <w:r w:rsidR="0041692C">
        <w:rPr>
          <w:rFonts w:eastAsiaTheme="minorHAnsi"/>
          <w:sz w:val="24"/>
          <w:szCs w:val="24"/>
          <w:lang w:eastAsia="en-US"/>
        </w:rPr>
        <w:t xml:space="preserve">Жилищным кодексом </w:t>
      </w:r>
      <w:r>
        <w:rPr>
          <w:rFonts w:eastAsiaTheme="minorHAnsi"/>
          <w:sz w:val="24"/>
          <w:szCs w:val="24"/>
          <w:lang w:eastAsia="en-US"/>
        </w:rPr>
        <w:t>Российской Федерации.</w:t>
      </w:r>
    </w:p>
    <w:p w:rsidR="00D1754E" w:rsidRDefault="00D1754E" w:rsidP="00D1754E">
      <w:pPr>
        <w:adjustRightInd w:val="0"/>
        <w:ind w:firstLine="708"/>
        <w:jc w:val="both"/>
        <w:outlineLvl w:val="0"/>
        <w:rPr>
          <w:rFonts w:eastAsiaTheme="minorHAnsi"/>
          <w:sz w:val="24"/>
          <w:szCs w:val="24"/>
          <w:lang w:eastAsia="en-US"/>
        </w:rPr>
      </w:pPr>
    </w:p>
    <w:p w:rsidR="00182023" w:rsidRDefault="00D1754E" w:rsidP="00182023">
      <w:pPr>
        <w:adjustRightInd w:val="0"/>
        <w:jc w:val="center"/>
        <w:outlineLvl w:val="0"/>
        <w:rPr>
          <w:rFonts w:eastAsiaTheme="minorHAnsi"/>
          <w:sz w:val="24"/>
          <w:szCs w:val="24"/>
          <w:lang w:eastAsia="en-US"/>
        </w:rPr>
      </w:pPr>
      <w:r>
        <w:rPr>
          <w:rFonts w:eastAsiaTheme="minorHAnsi"/>
          <w:sz w:val="24"/>
          <w:szCs w:val="24"/>
          <w:lang w:eastAsia="en-US"/>
        </w:rPr>
        <w:t>2</w:t>
      </w:r>
      <w:r w:rsidR="00182023">
        <w:rPr>
          <w:rFonts w:eastAsiaTheme="minorHAnsi"/>
          <w:sz w:val="24"/>
          <w:szCs w:val="24"/>
          <w:lang w:eastAsia="en-US"/>
        </w:rPr>
        <w:t>. Виды жилых помещений специализированного жилищного фонда</w:t>
      </w:r>
    </w:p>
    <w:p w:rsidR="00774539" w:rsidRDefault="00774539" w:rsidP="00774539">
      <w:pPr>
        <w:pStyle w:val="ConsPlusNormal"/>
        <w:ind w:firstLine="540"/>
        <w:jc w:val="both"/>
      </w:pPr>
    </w:p>
    <w:p w:rsidR="00774539" w:rsidRPr="00774539" w:rsidRDefault="00D1754E" w:rsidP="00D1754E">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2</w:t>
      </w:r>
      <w:r w:rsidR="00774539" w:rsidRPr="00774539">
        <w:rPr>
          <w:rFonts w:ascii="Times New Roman" w:hAnsi="Times New Roman" w:cs="Times New Roman"/>
          <w:sz w:val="24"/>
          <w:szCs w:val="24"/>
        </w:rPr>
        <w:t>.1. К жилым помещениям специализированного жилищного фонда (далее - специализированные жилые помещения) для реализации настоящего По</w:t>
      </w:r>
      <w:r w:rsidR="00774539">
        <w:rPr>
          <w:rFonts w:ascii="Times New Roman" w:hAnsi="Times New Roman" w:cs="Times New Roman"/>
          <w:sz w:val="24"/>
          <w:szCs w:val="24"/>
        </w:rPr>
        <w:t>ложения</w:t>
      </w:r>
      <w:r w:rsidR="00774539" w:rsidRPr="00774539">
        <w:rPr>
          <w:rFonts w:ascii="Times New Roman" w:hAnsi="Times New Roman" w:cs="Times New Roman"/>
          <w:sz w:val="24"/>
          <w:szCs w:val="24"/>
        </w:rPr>
        <w:t xml:space="preserve"> относятся:</w:t>
      </w:r>
    </w:p>
    <w:p w:rsidR="00774539" w:rsidRPr="00774539" w:rsidRDefault="00774539" w:rsidP="00774539">
      <w:pPr>
        <w:pStyle w:val="ConsPlusNormal"/>
        <w:ind w:firstLine="540"/>
        <w:jc w:val="both"/>
        <w:rPr>
          <w:rFonts w:ascii="Times New Roman" w:hAnsi="Times New Roman" w:cs="Times New Roman"/>
          <w:sz w:val="24"/>
          <w:szCs w:val="24"/>
        </w:rPr>
      </w:pPr>
      <w:r w:rsidRPr="00774539">
        <w:rPr>
          <w:rFonts w:ascii="Times New Roman" w:hAnsi="Times New Roman" w:cs="Times New Roman"/>
          <w:sz w:val="24"/>
          <w:szCs w:val="24"/>
        </w:rPr>
        <w:t>- служебные жилые помещения;</w:t>
      </w:r>
    </w:p>
    <w:p w:rsidR="00774539" w:rsidRPr="00774539" w:rsidRDefault="00774539" w:rsidP="00774539">
      <w:pPr>
        <w:pStyle w:val="ConsPlusNormal"/>
        <w:ind w:firstLine="540"/>
        <w:jc w:val="both"/>
        <w:rPr>
          <w:rFonts w:ascii="Times New Roman" w:hAnsi="Times New Roman" w:cs="Times New Roman"/>
          <w:sz w:val="24"/>
          <w:szCs w:val="24"/>
        </w:rPr>
      </w:pPr>
      <w:r w:rsidRPr="00774539">
        <w:rPr>
          <w:rFonts w:ascii="Times New Roman" w:hAnsi="Times New Roman" w:cs="Times New Roman"/>
          <w:sz w:val="24"/>
          <w:szCs w:val="24"/>
        </w:rPr>
        <w:t>- жилые помещения в общежитиях;</w:t>
      </w:r>
    </w:p>
    <w:p w:rsidR="00774539" w:rsidRPr="00774539" w:rsidRDefault="00774539" w:rsidP="00774539">
      <w:pPr>
        <w:pStyle w:val="ConsPlusNormal"/>
        <w:ind w:firstLine="540"/>
        <w:jc w:val="both"/>
        <w:rPr>
          <w:rFonts w:ascii="Times New Roman" w:hAnsi="Times New Roman" w:cs="Times New Roman"/>
          <w:sz w:val="24"/>
          <w:szCs w:val="24"/>
        </w:rPr>
      </w:pPr>
      <w:r w:rsidRPr="00774539">
        <w:rPr>
          <w:rFonts w:ascii="Times New Roman" w:hAnsi="Times New Roman" w:cs="Times New Roman"/>
          <w:sz w:val="24"/>
          <w:szCs w:val="24"/>
        </w:rPr>
        <w:t>- жилые помещения маневренного фонда;</w:t>
      </w:r>
    </w:p>
    <w:p w:rsidR="00774539" w:rsidRDefault="00774539" w:rsidP="00774539">
      <w:pPr>
        <w:pStyle w:val="ConsPlusNormal"/>
        <w:ind w:firstLine="540"/>
        <w:jc w:val="both"/>
        <w:rPr>
          <w:rFonts w:ascii="Times New Roman" w:hAnsi="Times New Roman" w:cs="Times New Roman"/>
          <w:sz w:val="24"/>
          <w:szCs w:val="24"/>
        </w:rPr>
      </w:pPr>
      <w:r w:rsidRPr="00774539">
        <w:rPr>
          <w:rFonts w:ascii="Times New Roman" w:hAnsi="Times New Roman" w:cs="Times New Roman"/>
          <w:sz w:val="24"/>
          <w:szCs w:val="24"/>
        </w:rPr>
        <w:t>- жилые помещения в домах системы социального обслуживания граждан;</w:t>
      </w:r>
    </w:p>
    <w:p w:rsidR="00362587" w:rsidRDefault="00362587" w:rsidP="00362587">
      <w:pPr>
        <w:adjustRightInd w:val="0"/>
        <w:ind w:firstLine="540"/>
        <w:jc w:val="both"/>
        <w:rPr>
          <w:rFonts w:eastAsiaTheme="minorHAnsi"/>
          <w:sz w:val="24"/>
          <w:szCs w:val="24"/>
          <w:lang w:eastAsia="en-US"/>
        </w:rPr>
      </w:pPr>
      <w:r>
        <w:rPr>
          <w:rFonts w:eastAsiaTheme="minorHAnsi"/>
          <w:sz w:val="24"/>
          <w:szCs w:val="24"/>
          <w:lang w:eastAsia="en-US"/>
        </w:rPr>
        <w:t>- жилые помещения фонда для временного поселения вынужденных переселенцев;</w:t>
      </w:r>
    </w:p>
    <w:p w:rsidR="00362587" w:rsidRDefault="00362587" w:rsidP="00362587">
      <w:pPr>
        <w:adjustRightInd w:val="0"/>
        <w:ind w:firstLine="540"/>
        <w:jc w:val="both"/>
        <w:rPr>
          <w:rFonts w:eastAsiaTheme="minorHAnsi"/>
          <w:sz w:val="24"/>
          <w:szCs w:val="24"/>
          <w:lang w:eastAsia="en-US"/>
        </w:rPr>
      </w:pPr>
      <w:r>
        <w:rPr>
          <w:rFonts w:eastAsiaTheme="minorHAnsi"/>
          <w:sz w:val="24"/>
          <w:szCs w:val="24"/>
          <w:lang w:eastAsia="en-US"/>
        </w:rPr>
        <w:t>- жилые помещения фонда для временного поселения лиц, признанных беженцами;</w:t>
      </w:r>
    </w:p>
    <w:p w:rsidR="00774539" w:rsidRDefault="00774539" w:rsidP="00774539">
      <w:pPr>
        <w:pStyle w:val="ConsPlusNormal"/>
        <w:ind w:firstLine="540"/>
        <w:jc w:val="both"/>
        <w:rPr>
          <w:rFonts w:ascii="Times New Roman" w:hAnsi="Times New Roman" w:cs="Times New Roman"/>
          <w:sz w:val="24"/>
          <w:szCs w:val="24"/>
        </w:rPr>
      </w:pPr>
      <w:r w:rsidRPr="00774539">
        <w:rPr>
          <w:rFonts w:ascii="Times New Roman" w:hAnsi="Times New Roman" w:cs="Times New Roman"/>
          <w:sz w:val="24"/>
          <w:szCs w:val="24"/>
        </w:rPr>
        <w:t>- жилые помещения для социальной защ</w:t>
      </w:r>
      <w:r w:rsidR="0027060A">
        <w:rPr>
          <w:rFonts w:ascii="Times New Roman" w:hAnsi="Times New Roman" w:cs="Times New Roman"/>
          <w:sz w:val="24"/>
          <w:szCs w:val="24"/>
        </w:rPr>
        <w:t>иты отдельных категорий граждан;</w:t>
      </w:r>
    </w:p>
    <w:p w:rsidR="0027060A" w:rsidRDefault="0027060A" w:rsidP="0027060A">
      <w:pPr>
        <w:adjustRightInd w:val="0"/>
        <w:ind w:firstLine="540"/>
        <w:jc w:val="both"/>
        <w:rPr>
          <w:rFonts w:eastAsiaTheme="minorHAnsi"/>
          <w:sz w:val="24"/>
          <w:szCs w:val="24"/>
          <w:lang w:eastAsia="en-US"/>
        </w:rPr>
      </w:pPr>
      <w:r>
        <w:rPr>
          <w:sz w:val="24"/>
          <w:szCs w:val="24"/>
        </w:rPr>
        <w:t xml:space="preserve">- </w:t>
      </w:r>
      <w:r>
        <w:rPr>
          <w:rFonts w:eastAsiaTheme="minorHAnsi"/>
          <w:sz w:val="24"/>
          <w:szCs w:val="24"/>
          <w:lang w:eastAsia="en-US"/>
        </w:rPr>
        <w:t>жилые помещения для детей-сирот и детей, оставшихся без попечения родителей, лиц из числа детей-сирот и детей, оставшихся без попечения родителей</w:t>
      </w:r>
      <w:r w:rsidR="0012768E">
        <w:rPr>
          <w:rFonts w:eastAsiaTheme="minorHAnsi"/>
          <w:sz w:val="24"/>
          <w:szCs w:val="24"/>
          <w:lang w:eastAsia="en-US"/>
        </w:rPr>
        <w:t>.</w:t>
      </w:r>
    </w:p>
    <w:p w:rsidR="00774539" w:rsidRPr="00774539" w:rsidRDefault="00D1754E" w:rsidP="0077453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w:t>
      </w:r>
      <w:r w:rsidR="00774539" w:rsidRPr="00774539">
        <w:rPr>
          <w:rFonts w:ascii="Times New Roman" w:hAnsi="Times New Roman" w:cs="Times New Roman"/>
          <w:sz w:val="24"/>
          <w:szCs w:val="24"/>
        </w:rPr>
        <w:t>.2. В качестве специализированных жилых помещений используются жилые помещения муниципального жилищн</w:t>
      </w:r>
      <w:r w:rsidR="0068401F">
        <w:rPr>
          <w:rFonts w:ascii="Times New Roman" w:hAnsi="Times New Roman" w:cs="Times New Roman"/>
          <w:sz w:val="24"/>
          <w:szCs w:val="24"/>
        </w:rPr>
        <w:t>ого фонда</w:t>
      </w:r>
      <w:r w:rsidR="00774539" w:rsidRPr="00774539">
        <w:rPr>
          <w:rFonts w:ascii="Times New Roman" w:hAnsi="Times New Roman" w:cs="Times New Roman"/>
          <w:sz w:val="24"/>
          <w:szCs w:val="24"/>
        </w:rPr>
        <w:t>.</w:t>
      </w:r>
    </w:p>
    <w:p w:rsidR="00774539" w:rsidRPr="00774539" w:rsidRDefault="00774539" w:rsidP="008033D5">
      <w:pPr>
        <w:adjustRightInd w:val="0"/>
        <w:ind w:firstLine="540"/>
        <w:jc w:val="both"/>
        <w:rPr>
          <w:sz w:val="24"/>
          <w:szCs w:val="24"/>
        </w:rPr>
      </w:pPr>
      <w:r w:rsidRPr="00774539">
        <w:rPr>
          <w:sz w:val="24"/>
          <w:szCs w:val="24"/>
        </w:rPr>
        <w:t xml:space="preserve">Использование жилого помещения в качестве специализированного жилого помещения допускается только после отнесения такого помещения к специализированному жилищному фонду с соблюдением требований и </w:t>
      </w:r>
      <w:hyperlink r:id="rId8" w:tooltip="Постановление Правительства РФ от 26.01.2006 N 42 (ред. от 18.07.2016) &quot;Об утверждении Правил отнесения жилого помещения к специализированному жилищному фонду и типовых договоров найма специализированных жилых помещений&quot;{КонсультантПлюс}" w:history="1">
        <w:r w:rsidRPr="00774539">
          <w:rPr>
            <w:sz w:val="24"/>
            <w:szCs w:val="24"/>
          </w:rPr>
          <w:t>правил</w:t>
        </w:r>
      </w:hyperlink>
      <w:r w:rsidRPr="00774539">
        <w:rPr>
          <w:sz w:val="24"/>
          <w:szCs w:val="24"/>
        </w:rPr>
        <w:t xml:space="preserve">, которые установлены постановлением Правительства Российской Федерации от 26.01.2006 </w:t>
      </w:r>
      <w:r w:rsidR="0068401F">
        <w:rPr>
          <w:sz w:val="24"/>
          <w:szCs w:val="24"/>
        </w:rPr>
        <w:t>№</w:t>
      </w:r>
      <w:r w:rsidRPr="00774539">
        <w:rPr>
          <w:sz w:val="24"/>
          <w:szCs w:val="24"/>
        </w:rPr>
        <w:t>42</w:t>
      </w:r>
      <w:r w:rsidR="0068401F">
        <w:rPr>
          <w:rFonts w:eastAsiaTheme="minorHAnsi"/>
          <w:sz w:val="24"/>
          <w:szCs w:val="24"/>
          <w:lang w:eastAsia="en-US"/>
        </w:rPr>
        <w:t xml:space="preserve">«Об утверждении Правил отнесения жилого помещения к специализированному </w:t>
      </w:r>
      <w:r w:rsidR="0068401F">
        <w:rPr>
          <w:rFonts w:eastAsiaTheme="minorHAnsi"/>
          <w:sz w:val="24"/>
          <w:szCs w:val="24"/>
          <w:lang w:eastAsia="en-US"/>
        </w:rPr>
        <w:lastRenderedPageBreak/>
        <w:t>жилищному фонду и типовых договоров найма специализированных жилых помещений»</w:t>
      </w:r>
      <w:r w:rsidRPr="00774539">
        <w:rPr>
          <w:sz w:val="24"/>
          <w:szCs w:val="24"/>
        </w:rPr>
        <w:t>. Включение жилого помещения в специализированный жилищный фонд с отнесением такого помещения к определенному виду специализированных жилых помещений и исключение жилого помещения из указанного фонда осуществля</w:t>
      </w:r>
      <w:r w:rsidR="00A94A8E">
        <w:rPr>
          <w:sz w:val="24"/>
          <w:szCs w:val="24"/>
        </w:rPr>
        <w:t>е</w:t>
      </w:r>
      <w:r w:rsidRPr="00774539">
        <w:rPr>
          <w:sz w:val="24"/>
          <w:szCs w:val="24"/>
        </w:rPr>
        <w:t>тся на основании постановлени</w:t>
      </w:r>
      <w:r w:rsidR="00A94A8E">
        <w:rPr>
          <w:sz w:val="24"/>
          <w:szCs w:val="24"/>
        </w:rPr>
        <w:t>я</w:t>
      </w:r>
      <w:r w:rsidR="00993DBE">
        <w:rPr>
          <w:sz w:val="24"/>
          <w:szCs w:val="24"/>
        </w:rPr>
        <w:t xml:space="preserve"> г</w:t>
      </w:r>
      <w:r w:rsidRPr="00774539">
        <w:rPr>
          <w:sz w:val="24"/>
          <w:szCs w:val="24"/>
        </w:rPr>
        <w:t>лавы</w:t>
      </w:r>
      <w:r w:rsidR="0068401F">
        <w:rPr>
          <w:sz w:val="24"/>
          <w:szCs w:val="24"/>
        </w:rPr>
        <w:t xml:space="preserve"> Сергиево-Посадского </w:t>
      </w:r>
      <w:r w:rsidR="00993DBE">
        <w:rPr>
          <w:sz w:val="24"/>
          <w:szCs w:val="24"/>
        </w:rPr>
        <w:t xml:space="preserve">городского округа </w:t>
      </w:r>
      <w:r w:rsidR="0068401F">
        <w:rPr>
          <w:sz w:val="24"/>
          <w:szCs w:val="24"/>
        </w:rPr>
        <w:t xml:space="preserve"> Московской области</w:t>
      </w:r>
      <w:r w:rsidRPr="00774539">
        <w:rPr>
          <w:sz w:val="24"/>
          <w:szCs w:val="24"/>
        </w:rPr>
        <w:t>.</w:t>
      </w:r>
    </w:p>
    <w:p w:rsidR="00774539" w:rsidRPr="00774539" w:rsidRDefault="00D1754E" w:rsidP="0077453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w:t>
      </w:r>
      <w:r w:rsidR="00774539" w:rsidRPr="00774539">
        <w:rPr>
          <w:rFonts w:ascii="Times New Roman" w:hAnsi="Times New Roman" w:cs="Times New Roman"/>
          <w:sz w:val="24"/>
          <w:szCs w:val="24"/>
        </w:rPr>
        <w:t xml:space="preserve">.3. </w:t>
      </w:r>
      <w:r w:rsidR="008033D5">
        <w:rPr>
          <w:rFonts w:ascii="Times New Roman" w:hAnsi="Times New Roman" w:cs="Times New Roman"/>
          <w:sz w:val="24"/>
          <w:szCs w:val="24"/>
        </w:rPr>
        <w:t>С</w:t>
      </w:r>
      <w:r w:rsidR="00774539" w:rsidRPr="00774539">
        <w:rPr>
          <w:rFonts w:ascii="Times New Roman" w:hAnsi="Times New Roman" w:cs="Times New Roman"/>
          <w:sz w:val="24"/>
          <w:szCs w:val="24"/>
        </w:rPr>
        <w:t xml:space="preserve">пециализированные жилые помещения не подлежат отчуждению, передаче в аренду, внаем, за исключением передачи таких помещений по договорам найма, предусмотренным Жилищным </w:t>
      </w:r>
      <w:hyperlink r:id="rId9" w:tooltip="&quot;Жилищный кодекс Российской Федерации&quot; от 29.12.2004 N 188-ФЗ (ред. от 28.11.2018){КонсультантПлюс}" w:history="1">
        <w:r w:rsidR="00774539" w:rsidRPr="00774539">
          <w:rPr>
            <w:rFonts w:ascii="Times New Roman" w:hAnsi="Times New Roman" w:cs="Times New Roman"/>
            <w:sz w:val="24"/>
            <w:szCs w:val="24"/>
          </w:rPr>
          <w:t>кодексом</w:t>
        </w:r>
      </w:hyperlink>
      <w:r w:rsidR="00774539" w:rsidRPr="00774539">
        <w:rPr>
          <w:rFonts w:ascii="Times New Roman" w:hAnsi="Times New Roman" w:cs="Times New Roman"/>
          <w:sz w:val="24"/>
          <w:szCs w:val="24"/>
        </w:rPr>
        <w:t xml:space="preserve"> Российской Федерации.</w:t>
      </w:r>
    </w:p>
    <w:p w:rsidR="00774539" w:rsidRPr="00774539" w:rsidRDefault="00774539" w:rsidP="00774539">
      <w:pPr>
        <w:pStyle w:val="ConsPlusNormal"/>
        <w:ind w:firstLine="540"/>
        <w:jc w:val="both"/>
        <w:rPr>
          <w:rFonts w:ascii="Times New Roman" w:hAnsi="Times New Roman" w:cs="Times New Roman"/>
          <w:sz w:val="24"/>
          <w:szCs w:val="24"/>
        </w:rPr>
      </w:pPr>
    </w:p>
    <w:p w:rsidR="00774539" w:rsidRPr="00774539" w:rsidRDefault="00D1754E" w:rsidP="00774539">
      <w:pPr>
        <w:pStyle w:val="ConsPlusNormal"/>
        <w:jc w:val="center"/>
        <w:outlineLvl w:val="0"/>
        <w:rPr>
          <w:rFonts w:ascii="Times New Roman" w:hAnsi="Times New Roman" w:cs="Times New Roman"/>
          <w:sz w:val="24"/>
          <w:szCs w:val="24"/>
        </w:rPr>
      </w:pPr>
      <w:r>
        <w:rPr>
          <w:rFonts w:ascii="Times New Roman" w:hAnsi="Times New Roman" w:cs="Times New Roman"/>
          <w:sz w:val="24"/>
          <w:szCs w:val="24"/>
        </w:rPr>
        <w:t>3</w:t>
      </w:r>
      <w:r w:rsidR="00774539" w:rsidRPr="00774539">
        <w:rPr>
          <w:rFonts w:ascii="Times New Roman" w:hAnsi="Times New Roman" w:cs="Times New Roman"/>
          <w:sz w:val="24"/>
          <w:szCs w:val="24"/>
        </w:rPr>
        <w:t>. Назначение жилых помещений специализированного</w:t>
      </w:r>
    </w:p>
    <w:p w:rsidR="00774539" w:rsidRPr="00774539" w:rsidRDefault="00774539" w:rsidP="00774539">
      <w:pPr>
        <w:pStyle w:val="ConsPlusNormal"/>
        <w:jc w:val="center"/>
        <w:rPr>
          <w:rFonts w:ascii="Times New Roman" w:hAnsi="Times New Roman" w:cs="Times New Roman"/>
          <w:sz w:val="24"/>
          <w:szCs w:val="24"/>
        </w:rPr>
      </w:pPr>
      <w:r w:rsidRPr="00774539">
        <w:rPr>
          <w:rFonts w:ascii="Times New Roman" w:hAnsi="Times New Roman" w:cs="Times New Roman"/>
          <w:sz w:val="24"/>
          <w:szCs w:val="24"/>
        </w:rPr>
        <w:t>жилищного фонда</w:t>
      </w:r>
    </w:p>
    <w:p w:rsidR="00774539" w:rsidRPr="00774539" w:rsidRDefault="00774539" w:rsidP="00774539">
      <w:pPr>
        <w:pStyle w:val="ConsPlusNormal"/>
        <w:ind w:firstLine="540"/>
        <w:jc w:val="both"/>
        <w:rPr>
          <w:rFonts w:ascii="Times New Roman" w:hAnsi="Times New Roman" w:cs="Times New Roman"/>
          <w:sz w:val="24"/>
          <w:szCs w:val="24"/>
        </w:rPr>
      </w:pPr>
    </w:p>
    <w:p w:rsidR="00774539" w:rsidRPr="00774539" w:rsidRDefault="00D1754E" w:rsidP="0077453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w:t>
      </w:r>
      <w:r w:rsidR="00774539" w:rsidRPr="00774539">
        <w:rPr>
          <w:rFonts w:ascii="Times New Roman" w:hAnsi="Times New Roman" w:cs="Times New Roman"/>
          <w:sz w:val="24"/>
          <w:szCs w:val="24"/>
        </w:rPr>
        <w:t>.1. Назначение служебных жилых помещений.</w:t>
      </w:r>
    </w:p>
    <w:p w:rsidR="00774539" w:rsidRPr="00774539" w:rsidRDefault="00774539" w:rsidP="00774539">
      <w:pPr>
        <w:pStyle w:val="ConsPlusNormal"/>
        <w:ind w:firstLine="540"/>
        <w:jc w:val="both"/>
        <w:rPr>
          <w:rFonts w:ascii="Times New Roman" w:hAnsi="Times New Roman" w:cs="Times New Roman"/>
          <w:sz w:val="24"/>
          <w:szCs w:val="24"/>
        </w:rPr>
      </w:pPr>
      <w:r w:rsidRPr="00774539">
        <w:rPr>
          <w:rFonts w:ascii="Times New Roman" w:hAnsi="Times New Roman" w:cs="Times New Roman"/>
          <w:sz w:val="24"/>
          <w:szCs w:val="24"/>
        </w:rPr>
        <w:t>Служебные жилые помещения предназначены для проживания граждан в связи с характером их трудовых отношений с органом государственной власти, органом местного самоуправления, государственным унитарным предприятием, государственным или муниципальным учреждением, в связи с прохождением службы, в связи с назначением на государственную должность Российской Федерации или государственную должность субъекта Российской Федерации либо в связи с избранием на выборные должности в органы государственной власти или органы местного самоуправления.</w:t>
      </w:r>
    </w:p>
    <w:p w:rsidR="00774539" w:rsidRPr="00774539" w:rsidRDefault="00774539" w:rsidP="00774539">
      <w:pPr>
        <w:pStyle w:val="ConsPlusNormal"/>
        <w:ind w:firstLine="540"/>
        <w:jc w:val="both"/>
        <w:rPr>
          <w:rFonts w:ascii="Times New Roman" w:hAnsi="Times New Roman" w:cs="Times New Roman"/>
          <w:sz w:val="24"/>
          <w:szCs w:val="24"/>
        </w:rPr>
      </w:pPr>
      <w:r w:rsidRPr="00774539">
        <w:rPr>
          <w:rFonts w:ascii="Times New Roman" w:hAnsi="Times New Roman" w:cs="Times New Roman"/>
          <w:sz w:val="24"/>
          <w:szCs w:val="24"/>
        </w:rPr>
        <w:t>Пользование служебным жилым помещением осуществляется по договору найма служебного жилого помещения.</w:t>
      </w:r>
    </w:p>
    <w:p w:rsidR="00774539" w:rsidRPr="00774539" w:rsidRDefault="00774539" w:rsidP="00774539">
      <w:pPr>
        <w:pStyle w:val="ConsPlusNormal"/>
        <w:ind w:firstLine="540"/>
        <w:jc w:val="both"/>
        <w:rPr>
          <w:rFonts w:ascii="Times New Roman" w:hAnsi="Times New Roman" w:cs="Times New Roman"/>
          <w:sz w:val="24"/>
          <w:szCs w:val="24"/>
        </w:rPr>
      </w:pPr>
      <w:r w:rsidRPr="00774539">
        <w:rPr>
          <w:rFonts w:ascii="Times New Roman" w:hAnsi="Times New Roman" w:cs="Times New Roman"/>
          <w:sz w:val="24"/>
          <w:szCs w:val="24"/>
        </w:rPr>
        <w:t>К служебным жилым помещениям относятся отдельные квартиры.</w:t>
      </w:r>
    </w:p>
    <w:p w:rsidR="00774539" w:rsidRPr="00774539" w:rsidRDefault="00774539" w:rsidP="00774539">
      <w:pPr>
        <w:pStyle w:val="ConsPlusNormal"/>
        <w:ind w:firstLine="540"/>
        <w:jc w:val="both"/>
        <w:rPr>
          <w:rFonts w:ascii="Times New Roman" w:hAnsi="Times New Roman" w:cs="Times New Roman"/>
          <w:sz w:val="24"/>
          <w:szCs w:val="24"/>
        </w:rPr>
      </w:pPr>
      <w:r w:rsidRPr="00774539">
        <w:rPr>
          <w:rFonts w:ascii="Times New Roman" w:hAnsi="Times New Roman" w:cs="Times New Roman"/>
          <w:sz w:val="24"/>
          <w:szCs w:val="24"/>
        </w:rPr>
        <w:t>Не допускается выделение под служебное жилое помещение комнат в квартирах, в которых проживает несколько нанимателей и (или) собственников жилых помещений.</w:t>
      </w:r>
    </w:p>
    <w:p w:rsidR="00774539" w:rsidRPr="00774539" w:rsidRDefault="00D1754E" w:rsidP="0077453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w:t>
      </w:r>
      <w:r w:rsidR="00774539" w:rsidRPr="00774539">
        <w:rPr>
          <w:rFonts w:ascii="Times New Roman" w:hAnsi="Times New Roman" w:cs="Times New Roman"/>
          <w:sz w:val="24"/>
          <w:szCs w:val="24"/>
        </w:rPr>
        <w:t>.2. Назначение жилых помещений в общежитиях.</w:t>
      </w:r>
    </w:p>
    <w:p w:rsidR="00774539" w:rsidRPr="00774539" w:rsidRDefault="00774539" w:rsidP="00774539">
      <w:pPr>
        <w:pStyle w:val="ConsPlusNormal"/>
        <w:ind w:firstLine="540"/>
        <w:jc w:val="both"/>
        <w:rPr>
          <w:rFonts w:ascii="Times New Roman" w:hAnsi="Times New Roman" w:cs="Times New Roman"/>
          <w:sz w:val="24"/>
          <w:szCs w:val="24"/>
        </w:rPr>
      </w:pPr>
      <w:r w:rsidRPr="00774539">
        <w:rPr>
          <w:rFonts w:ascii="Times New Roman" w:hAnsi="Times New Roman" w:cs="Times New Roman"/>
          <w:sz w:val="24"/>
          <w:szCs w:val="24"/>
        </w:rPr>
        <w:t>Жилые помещения в общежитиях предназначены для временного проживания граждан в период их работы, службы или обучения.</w:t>
      </w:r>
    </w:p>
    <w:p w:rsidR="00774539" w:rsidRPr="00774539" w:rsidRDefault="00774539" w:rsidP="00774539">
      <w:pPr>
        <w:pStyle w:val="ConsPlusNormal"/>
        <w:ind w:firstLine="540"/>
        <w:jc w:val="both"/>
        <w:rPr>
          <w:rFonts w:ascii="Times New Roman" w:hAnsi="Times New Roman" w:cs="Times New Roman"/>
          <w:sz w:val="24"/>
          <w:szCs w:val="24"/>
        </w:rPr>
      </w:pPr>
      <w:r w:rsidRPr="00774539">
        <w:rPr>
          <w:rFonts w:ascii="Times New Roman" w:hAnsi="Times New Roman" w:cs="Times New Roman"/>
          <w:sz w:val="24"/>
          <w:szCs w:val="24"/>
        </w:rPr>
        <w:t>Под общежития предоставляются специально построенные или переоборудованные для этих целей дома либо части домов.</w:t>
      </w:r>
    </w:p>
    <w:p w:rsidR="00774539" w:rsidRPr="00774539" w:rsidRDefault="00774539" w:rsidP="00774539">
      <w:pPr>
        <w:pStyle w:val="ConsPlusNormal"/>
        <w:ind w:firstLine="540"/>
        <w:jc w:val="both"/>
        <w:rPr>
          <w:rFonts w:ascii="Times New Roman" w:hAnsi="Times New Roman" w:cs="Times New Roman"/>
          <w:sz w:val="24"/>
          <w:szCs w:val="24"/>
        </w:rPr>
      </w:pPr>
      <w:r w:rsidRPr="00774539">
        <w:rPr>
          <w:rFonts w:ascii="Times New Roman" w:hAnsi="Times New Roman" w:cs="Times New Roman"/>
          <w:sz w:val="24"/>
          <w:szCs w:val="24"/>
        </w:rPr>
        <w:t xml:space="preserve">Жилые помещения в общежитиях укомплектовываются мебелью и другими необходимыми для проживания граждан предметами. Дома, предоставленные под общежития (как специально построенные, так и переоборудованные), должны иметь соответствующие их целевому назначению санитарно-гигиенические и бытовые удобства. </w:t>
      </w:r>
    </w:p>
    <w:p w:rsidR="00774539" w:rsidRPr="00774539" w:rsidRDefault="008033D5" w:rsidP="0077453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w:t>
      </w:r>
      <w:r w:rsidR="00774539" w:rsidRPr="00774539">
        <w:rPr>
          <w:rFonts w:ascii="Times New Roman" w:hAnsi="Times New Roman" w:cs="Times New Roman"/>
          <w:sz w:val="24"/>
          <w:szCs w:val="24"/>
        </w:rPr>
        <w:t>ользование жилым помещением в общежитии осуществляется по договору найма жилого помещения в общежитии.</w:t>
      </w:r>
    </w:p>
    <w:p w:rsidR="00774539" w:rsidRPr="00774539" w:rsidRDefault="00D1754E" w:rsidP="0077453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w:t>
      </w:r>
      <w:r w:rsidR="00774539" w:rsidRPr="00774539">
        <w:rPr>
          <w:rFonts w:ascii="Times New Roman" w:hAnsi="Times New Roman" w:cs="Times New Roman"/>
          <w:sz w:val="24"/>
          <w:szCs w:val="24"/>
        </w:rPr>
        <w:t>.3. Назначение жилых помещений маневренного фонда.</w:t>
      </w:r>
    </w:p>
    <w:p w:rsidR="00774539" w:rsidRPr="00774539" w:rsidRDefault="00774539" w:rsidP="00774539">
      <w:pPr>
        <w:pStyle w:val="ConsPlusNormal"/>
        <w:ind w:firstLine="540"/>
        <w:jc w:val="both"/>
        <w:rPr>
          <w:rFonts w:ascii="Times New Roman" w:hAnsi="Times New Roman" w:cs="Times New Roman"/>
          <w:sz w:val="24"/>
          <w:szCs w:val="24"/>
        </w:rPr>
      </w:pPr>
      <w:r w:rsidRPr="00774539">
        <w:rPr>
          <w:rFonts w:ascii="Times New Roman" w:hAnsi="Times New Roman" w:cs="Times New Roman"/>
          <w:sz w:val="24"/>
          <w:szCs w:val="24"/>
        </w:rPr>
        <w:t>Жилые помещения маневренного фонда предназначены для временного проживания:</w:t>
      </w:r>
    </w:p>
    <w:p w:rsidR="00774539" w:rsidRPr="00774539" w:rsidRDefault="00774539" w:rsidP="00774539">
      <w:pPr>
        <w:pStyle w:val="ConsPlusNormal"/>
        <w:ind w:firstLine="540"/>
        <w:jc w:val="both"/>
        <w:rPr>
          <w:rFonts w:ascii="Times New Roman" w:hAnsi="Times New Roman" w:cs="Times New Roman"/>
          <w:sz w:val="24"/>
          <w:szCs w:val="24"/>
        </w:rPr>
      </w:pPr>
      <w:r w:rsidRPr="00774539">
        <w:rPr>
          <w:rFonts w:ascii="Times New Roman" w:hAnsi="Times New Roman" w:cs="Times New Roman"/>
          <w:sz w:val="24"/>
          <w:szCs w:val="24"/>
        </w:rPr>
        <w:t>- граждан в связи с капитальным ремонтом или реконструкцией дома, в котором находятся жилые помещения, занимаемые ими по договорам социального найма;</w:t>
      </w:r>
    </w:p>
    <w:p w:rsidR="00774539" w:rsidRPr="00774539" w:rsidRDefault="00774539" w:rsidP="00774539">
      <w:pPr>
        <w:pStyle w:val="ConsPlusNormal"/>
        <w:ind w:firstLine="540"/>
        <w:jc w:val="both"/>
        <w:rPr>
          <w:rFonts w:ascii="Times New Roman" w:hAnsi="Times New Roman" w:cs="Times New Roman"/>
          <w:sz w:val="24"/>
          <w:szCs w:val="24"/>
        </w:rPr>
      </w:pPr>
      <w:r w:rsidRPr="00774539">
        <w:rPr>
          <w:rFonts w:ascii="Times New Roman" w:hAnsi="Times New Roman" w:cs="Times New Roman"/>
          <w:sz w:val="24"/>
          <w:szCs w:val="24"/>
        </w:rPr>
        <w:t>- граждан,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
    <w:p w:rsidR="00774539" w:rsidRPr="00774539" w:rsidRDefault="00774539" w:rsidP="00774539">
      <w:pPr>
        <w:pStyle w:val="ConsPlusNormal"/>
        <w:ind w:firstLine="540"/>
        <w:jc w:val="both"/>
        <w:rPr>
          <w:rFonts w:ascii="Times New Roman" w:hAnsi="Times New Roman" w:cs="Times New Roman"/>
          <w:sz w:val="24"/>
          <w:szCs w:val="24"/>
        </w:rPr>
      </w:pPr>
      <w:r w:rsidRPr="00774539">
        <w:rPr>
          <w:rFonts w:ascii="Times New Roman" w:hAnsi="Times New Roman" w:cs="Times New Roman"/>
          <w:sz w:val="24"/>
          <w:szCs w:val="24"/>
        </w:rPr>
        <w:t>- граждан, у которых единственные жилые помещения стали непригодными для проживания в результате чрезвычайных обстоятельств;</w:t>
      </w:r>
    </w:p>
    <w:p w:rsidR="00774539" w:rsidRPr="00774539" w:rsidRDefault="00774539" w:rsidP="00774539">
      <w:pPr>
        <w:pStyle w:val="ConsPlusNormal"/>
        <w:ind w:firstLine="540"/>
        <w:jc w:val="both"/>
        <w:rPr>
          <w:rFonts w:ascii="Times New Roman" w:hAnsi="Times New Roman" w:cs="Times New Roman"/>
          <w:sz w:val="24"/>
          <w:szCs w:val="24"/>
        </w:rPr>
      </w:pPr>
      <w:r w:rsidRPr="00774539">
        <w:rPr>
          <w:rFonts w:ascii="Times New Roman" w:hAnsi="Times New Roman" w:cs="Times New Roman"/>
          <w:sz w:val="24"/>
          <w:szCs w:val="24"/>
        </w:rPr>
        <w:t>- иных граждан в случаях, предусмотренных законодательством</w:t>
      </w:r>
      <w:r w:rsidR="0070241B">
        <w:rPr>
          <w:rFonts w:ascii="Times New Roman" w:hAnsi="Times New Roman" w:cs="Times New Roman"/>
          <w:sz w:val="24"/>
          <w:szCs w:val="24"/>
        </w:rPr>
        <w:t xml:space="preserve"> Российской Федерации</w:t>
      </w:r>
      <w:r w:rsidRPr="00774539">
        <w:rPr>
          <w:rFonts w:ascii="Times New Roman" w:hAnsi="Times New Roman" w:cs="Times New Roman"/>
          <w:sz w:val="24"/>
          <w:szCs w:val="24"/>
        </w:rPr>
        <w:t>.</w:t>
      </w:r>
    </w:p>
    <w:p w:rsidR="00774539" w:rsidRPr="00774539" w:rsidRDefault="008033D5" w:rsidP="0077453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w:t>
      </w:r>
      <w:r w:rsidR="00774539" w:rsidRPr="00774539">
        <w:rPr>
          <w:rFonts w:ascii="Times New Roman" w:hAnsi="Times New Roman" w:cs="Times New Roman"/>
          <w:sz w:val="24"/>
          <w:szCs w:val="24"/>
        </w:rPr>
        <w:t>ользование жилым помещением в маневренном фонде осуществляется по договору найма жилого помещения маневренного фонда.</w:t>
      </w:r>
    </w:p>
    <w:p w:rsidR="00774539" w:rsidRPr="00774539" w:rsidRDefault="00D1754E" w:rsidP="0077453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w:t>
      </w:r>
      <w:r w:rsidR="00774539" w:rsidRPr="00774539">
        <w:rPr>
          <w:rFonts w:ascii="Times New Roman" w:hAnsi="Times New Roman" w:cs="Times New Roman"/>
          <w:sz w:val="24"/>
          <w:szCs w:val="24"/>
        </w:rPr>
        <w:t xml:space="preserve">.4. Назначение жилых помещений в домах системы социального обслуживания </w:t>
      </w:r>
      <w:r w:rsidR="0070241B">
        <w:rPr>
          <w:rFonts w:ascii="Times New Roman" w:hAnsi="Times New Roman" w:cs="Times New Roman"/>
          <w:sz w:val="24"/>
          <w:szCs w:val="24"/>
        </w:rPr>
        <w:t>граждан</w:t>
      </w:r>
      <w:r w:rsidR="00774539" w:rsidRPr="00774539">
        <w:rPr>
          <w:rFonts w:ascii="Times New Roman" w:hAnsi="Times New Roman" w:cs="Times New Roman"/>
          <w:sz w:val="24"/>
          <w:szCs w:val="24"/>
        </w:rPr>
        <w:t>.</w:t>
      </w:r>
    </w:p>
    <w:p w:rsidR="0070241B" w:rsidRDefault="00774539" w:rsidP="00774539">
      <w:pPr>
        <w:pStyle w:val="ConsPlusNormal"/>
        <w:ind w:firstLine="540"/>
        <w:jc w:val="both"/>
        <w:rPr>
          <w:rFonts w:ascii="Times New Roman" w:hAnsi="Times New Roman" w:cs="Times New Roman"/>
          <w:sz w:val="24"/>
          <w:szCs w:val="24"/>
        </w:rPr>
      </w:pPr>
      <w:r w:rsidRPr="00774539">
        <w:rPr>
          <w:rFonts w:ascii="Times New Roman" w:hAnsi="Times New Roman" w:cs="Times New Roman"/>
          <w:sz w:val="24"/>
          <w:szCs w:val="24"/>
        </w:rPr>
        <w:lastRenderedPageBreak/>
        <w:t xml:space="preserve">Жилые помещения в домах системы социального обслуживания </w:t>
      </w:r>
      <w:r w:rsidR="0070241B">
        <w:rPr>
          <w:rFonts w:ascii="Times New Roman" w:hAnsi="Times New Roman" w:cs="Times New Roman"/>
          <w:sz w:val="24"/>
          <w:szCs w:val="24"/>
        </w:rPr>
        <w:t>граждан</w:t>
      </w:r>
      <w:r w:rsidRPr="00774539">
        <w:rPr>
          <w:rFonts w:ascii="Times New Roman" w:hAnsi="Times New Roman" w:cs="Times New Roman"/>
          <w:sz w:val="24"/>
          <w:szCs w:val="24"/>
        </w:rPr>
        <w:t xml:space="preserve"> предназначаются для проживания граждан,</w:t>
      </w:r>
      <w:r w:rsidR="0070241B">
        <w:rPr>
          <w:rFonts w:ascii="Times New Roman" w:hAnsi="Times New Roman" w:cs="Times New Roman"/>
          <w:sz w:val="24"/>
          <w:szCs w:val="24"/>
        </w:rPr>
        <w:t xml:space="preserve"> являющихся получателями социальных услуг и признанных нуждающимися в социальном обслуживании.</w:t>
      </w:r>
    </w:p>
    <w:p w:rsidR="00774539" w:rsidRDefault="008033D5" w:rsidP="0077453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w:t>
      </w:r>
      <w:r w:rsidR="00774539" w:rsidRPr="00774539">
        <w:rPr>
          <w:rFonts w:ascii="Times New Roman" w:hAnsi="Times New Roman" w:cs="Times New Roman"/>
          <w:sz w:val="24"/>
          <w:szCs w:val="24"/>
        </w:rPr>
        <w:t>ользование жилым помещением в домах системы социального использования осуществляется по договору найма жилого помещения в домах системы социального обслуживания населения.</w:t>
      </w:r>
    </w:p>
    <w:p w:rsidR="00362587" w:rsidRDefault="00D1754E" w:rsidP="0077453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w:t>
      </w:r>
      <w:r w:rsidR="00362587">
        <w:rPr>
          <w:rFonts w:ascii="Times New Roman" w:hAnsi="Times New Roman" w:cs="Times New Roman"/>
          <w:sz w:val="24"/>
          <w:szCs w:val="24"/>
        </w:rPr>
        <w:t>.5. Назначение жилых помещений фонда для временного поселения вынужденных переселенцев и лиц, признанных беженцами.</w:t>
      </w:r>
    </w:p>
    <w:p w:rsidR="00362587" w:rsidRDefault="00362587" w:rsidP="00362587">
      <w:pPr>
        <w:adjustRightInd w:val="0"/>
        <w:ind w:firstLine="540"/>
        <w:jc w:val="both"/>
        <w:rPr>
          <w:rFonts w:eastAsiaTheme="minorHAnsi"/>
          <w:sz w:val="24"/>
          <w:szCs w:val="24"/>
          <w:lang w:eastAsia="en-US"/>
        </w:rPr>
      </w:pPr>
      <w:r>
        <w:rPr>
          <w:rFonts w:eastAsiaTheme="minorHAnsi"/>
          <w:sz w:val="24"/>
          <w:szCs w:val="24"/>
          <w:lang w:eastAsia="en-US"/>
        </w:rPr>
        <w:t>Жилые помещения фондов для временного поселения вынужденных переселенцев и лиц, признанных беженцами, предназначены для временного проживания граждан, признанных в установленном федеральным законом порядке соответственно вынужденными переселенцами и беженцами.</w:t>
      </w:r>
    </w:p>
    <w:p w:rsidR="00362587" w:rsidRDefault="008033D5" w:rsidP="0077453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w:t>
      </w:r>
      <w:r w:rsidR="00362587" w:rsidRPr="00774539">
        <w:rPr>
          <w:rFonts w:ascii="Times New Roman" w:hAnsi="Times New Roman" w:cs="Times New Roman"/>
          <w:sz w:val="24"/>
          <w:szCs w:val="24"/>
        </w:rPr>
        <w:t xml:space="preserve">ользование жилым помещением в </w:t>
      </w:r>
      <w:r w:rsidR="00362587">
        <w:rPr>
          <w:rFonts w:ascii="Times New Roman" w:hAnsi="Times New Roman" w:cs="Times New Roman"/>
          <w:sz w:val="24"/>
          <w:szCs w:val="24"/>
        </w:rPr>
        <w:t>фонде для временного поселения вынужденных переселенцев,</w:t>
      </w:r>
      <w:r w:rsidR="00362587" w:rsidRPr="00774539">
        <w:rPr>
          <w:rFonts w:ascii="Times New Roman" w:hAnsi="Times New Roman" w:cs="Times New Roman"/>
          <w:sz w:val="24"/>
          <w:szCs w:val="24"/>
        </w:rPr>
        <w:t xml:space="preserve"> осуществляется по договору найма жилого помещения </w:t>
      </w:r>
      <w:r w:rsidR="00362587">
        <w:rPr>
          <w:rFonts w:ascii="Times New Roman" w:hAnsi="Times New Roman" w:cs="Times New Roman"/>
          <w:sz w:val="24"/>
          <w:szCs w:val="24"/>
        </w:rPr>
        <w:t>фонда для временного поселения вынужденных переселенцев и лиц, признанных беженцами</w:t>
      </w:r>
      <w:r w:rsidR="00362587" w:rsidRPr="00774539">
        <w:rPr>
          <w:rFonts w:ascii="Times New Roman" w:hAnsi="Times New Roman" w:cs="Times New Roman"/>
          <w:sz w:val="24"/>
          <w:szCs w:val="24"/>
        </w:rPr>
        <w:t>.</w:t>
      </w:r>
    </w:p>
    <w:p w:rsidR="00BF10AB" w:rsidRDefault="00D1754E" w:rsidP="00BF10AB">
      <w:pPr>
        <w:adjustRightInd w:val="0"/>
        <w:ind w:firstLine="539"/>
        <w:jc w:val="both"/>
        <w:outlineLvl w:val="0"/>
        <w:rPr>
          <w:rFonts w:eastAsiaTheme="minorHAnsi"/>
          <w:bCs/>
          <w:sz w:val="24"/>
          <w:szCs w:val="24"/>
          <w:lang w:eastAsia="en-US"/>
        </w:rPr>
      </w:pPr>
      <w:r>
        <w:rPr>
          <w:sz w:val="24"/>
          <w:szCs w:val="24"/>
        </w:rPr>
        <w:t>3</w:t>
      </w:r>
      <w:r w:rsidR="00362587">
        <w:rPr>
          <w:sz w:val="24"/>
          <w:szCs w:val="24"/>
        </w:rPr>
        <w:t xml:space="preserve">.6. </w:t>
      </w:r>
      <w:r w:rsidR="00BF10AB" w:rsidRPr="00BF10AB">
        <w:rPr>
          <w:rFonts w:eastAsiaTheme="minorHAnsi"/>
          <w:bCs/>
          <w:sz w:val="24"/>
          <w:szCs w:val="24"/>
          <w:lang w:eastAsia="en-US"/>
        </w:rPr>
        <w:t>Назначение жилых помещений для социальной защиты отдельных категорий граждан</w:t>
      </w:r>
      <w:r w:rsidR="00BF10AB">
        <w:rPr>
          <w:rFonts w:eastAsiaTheme="minorHAnsi"/>
          <w:bCs/>
          <w:sz w:val="24"/>
          <w:szCs w:val="24"/>
          <w:lang w:eastAsia="en-US"/>
        </w:rPr>
        <w:t>.</w:t>
      </w:r>
    </w:p>
    <w:p w:rsidR="00BF10AB" w:rsidRPr="00BF10AB" w:rsidRDefault="00BF10AB" w:rsidP="00BF10AB">
      <w:pPr>
        <w:adjustRightInd w:val="0"/>
        <w:ind w:firstLine="539"/>
        <w:jc w:val="both"/>
        <w:outlineLvl w:val="0"/>
        <w:rPr>
          <w:rFonts w:eastAsiaTheme="minorHAnsi"/>
          <w:sz w:val="24"/>
          <w:szCs w:val="24"/>
          <w:lang w:eastAsia="en-US"/>
        </w:rPr>
      </w:pPr>
      <w:r w:rsidRPr="00BF10AB">
        <w:rPr>
          <w:rFonts w:eastAsiaTheme="minorHAnsi"/>
          <w:sz w:val="24"/>
          <w:szCs w:val="24"/>
          <w:lang w:eastAsia="en-US"/>
        </w:rPr>
        <w:t xml:space="preserve">Жилые помещения для социальной защиты отдельных категорий граждан предназначены для проживания граждан, которые в соответствии с </w:t>
      </w:r>
      <w:hyperlink r:id="rId10" w:history="1">
        <w:r w:rsidRPr="00BF10AB">
          <w:rPr>
            <w:rFonts w:eastAsiaTheme="minorHAnsi"/>
            <w:sz w:val="24"/>
            <w:szCs w:val="24"/>
            <w:lang w:eastAsia="en-US"/>
          </w:rPr>
          <w:t>законодательством</w:t>
        </w:r>
      </w:hyperlink>
      <w:r w:rsidRPr="00BF10AB">
        <w:rPr>
          <w:rFonts w:eastAsiaTheme="minorHAnsi"/>
          <w:sz w:val="24"/>
          <w:szCs w:val="24"/>
          <w:lang w:eastAsia="en-US"/>
        </w:rPr>
        <w:t xml:space="preserve"> отнесены к числу граждан, нуждающихся в специальной социальной защите.</w:t>
      </w:r>
    </w:p>
    <w:p w:rsidR="00BF10AB" w:rsidRDefault="00BF10AB" w:rsidP="00BF10AB">
      <w:pPr>
        <w:adjustRightInd w:val="0"/>
        <w:ind w:firstLine="539"/>
        <w:jc w:val="both"/>
        <w:rPr>
          <w:rFonts w:eastAsiaTheme="minorHAnsi"/>
          <w:sz w:val="24"/>
          <w:szCs w:val="24"/>
          <w:lang w:eastAsia="en-US"/>
        </w:rPr>
      </w:pPr>
      <w:r w:rsidRPr="00BF10AB">
        <w:rPr>
          <w:rFonts w:eastAsiaTheme="minorHAnsi"/>
          <w:sz w:val="24"/>
          <w:szCs w:val="24"/>
          <w:lang w:eastAsia="en-US"/>
        </w:rPr>
        <w:t xml:space="preserve">Категории граждан, нуждающихся в специальной социальной защите, устанавливаются федеральным законодательством, законодательством </w:t>
      </w:r>
      <w:r w:rsidR="0070241B">
        <w:rPr>
          <w:rFonts w:eastAsiaTheme="minorHAnsi"/>
          <w:sz w:val="24"/>
          <w:szCs w:val="24"/>
          <w:lang w:eastAsia="en-US"/>
        </w:rPr>
        <w:t>Московской области</w:t>
      </w:r>
      <w:r w:rsidRPr="00BF10AB">
        <w:rPr>
          <w:rFonts w:eastAsiaTheme="minorHAnsi"/>
          <w:sz w:val="24"/>
          <w:szCs w:val="24"/>
          <w:lang w:eastAsia="en-US"/>
        </w:rPr>
        <w:t>.</w:t>
      </w:r>
    </w:p>
    <w:p w:rsidR="0027060A" w:rsidRDefault="00D1754E" w:rsidP="0027060A">
      <w:pPr>
        <w:adjustRightInd w:val="0"/>
        <w:ind w:firstLine="539"/>
        <w:jc w:val="both"/>
        <w:outlineLvl w:val="0"/>
        <w:rPr>
          <w:rFonts w:eastAsiaTheme="minorHAnsi"/>
          <w:sz w:val="24"/>
          <w:szCs w:val="24"/>
          <w:lang w:eastAsia="en-US"/>
        </w:rPr>
      </w:pPr>
      <w:r>
        <w:rPr>
          <w:rFonts w:eastAsiaTheme="minorHAnsi"/>
          <w:sz w:val="24"/>
          <w:szCs w:val="24"/>
          <w:lang w:eastAsia="en-US"/>
        </w:rPr>
        <w:t>3</w:t>
      </w:r>
      <w:r w:rsidR="0027060A">
        <w:rPr>
          <w:rFonts w:eastAsiaTheme="minorHAnsi"/>
          <w:sz w:val="24"/>
          <w:szCs w:val="24"/>
          <w:lang w:eastAsia="en-US"/>
        </w:rPr>
        <w:t xml:space="preserve">.7. </w:t>
      </w:r>
      <w:r w:rsidR="0027060A" w:rsidRPr="0027060A">
        <w:rPr>
          <w:rFonts w:eastAsiaTheme="minorHAnsi"/>
          <w:bCs/>
          <w:sz w:val="24"/>
          <w:szCs w:val="24"/>
          <w:lang w:eastAsia="en-US"/>
        </w:rPr>
        <w:t>Назначение жилых помещений для детей-сирот и детей, оставшихся без попечения родителей, лиц из числа детей-сирот и детей, оставшихся без попечения родителей</w:t>
      </w:r>
    </w:p>
    <w:p w:rsidR="0027060A" w:rsidRDefault="0027060A" w:rsidP="0027060A">
      <w:pPr>
        <w:adjustRightInd w:val="0"/>
        <w:ind w:firstLine="540"/>
        <w:jc w:val="both"/>
        <w:rPr>
          <w:rFonts w:eastAsiaTheme="minorHAnsi"/>
          <w:sz w:val="24"/>
          <w:szCs w:val="24"/>
          <w:lang w:eastAsia="en-US"/>
        </w:rPr>
      </w:pPr>
      <w:r>
        <w:rPr>
          <w:rFonts w:eastAsiaTheme="minorHAnsi"/>
          <w:sz w:val="24"/>
          <w:szCs w:val="24"/>
          <w:lang w:eastAsia="en-US"/>
        </w:rPr>
        <w:t xml:space="preserve">Жилые помещения для детей-сирот и детей, оставшихся без попечения родителей, лиц из числа детей-сирот и детей, оставшихся без попечения родителей, предназначены для проживания детей-сирот и детей, оставшихся без попечения родителей, лиц из числа детей-сирот и детей, оставшихся без попечения родителей, в соответствии с законодательством Российской Федерации и законодательством </w:t>
      </w:r>
      <w:r w:rsidR="0070241B">
        <w:rPr>
          <w:rFonts w:eastAsiaTheme="minorHAnsi"/>
          <w:sz w:val="24"/>
          <w:szCs w:val="24"/>
          <w:lang w:eastAsia="en-US"/>
        </w:rPr>
        <w:t>Московской области</w:t>
      </w:r>
      <w:r>
        <w:rPr>
          <w:rFonts w:eastAsiaTheme="minorHAnsi"/>
          <w:sz w:val="24"/>
          <w:szCs w:val="24"/>
          <w:lang w:eastAsia="en-US"/>
        </w:rPr>
        <w:t>.</w:t>
      </w:r>
    </w:p>
    <w:p w:rsidR="0027060A" w:rsidRPr="00BF10AB" w:rsidRDefault="008033D5" w:rsidP="0027060A">
      <w:pPr>
        <w:adjustRightInd w:val="0"/>
        <w:ind w:firstLine="540"/>
        <w:jc w:val="both"/>
        <w:rPr>
          <w:rFonts w:eastAsiaTheme="minorHAnsi"/>
          <w:sz w:val="24"/>
          <w:szCs w:val="24"/>
          <w:lang w:eastAsia="en-US"/>
        </w:rPr>
      </w:pPr>
      <w:r>
        <w:rPr>
          <w:rFonts w:eastAsiaTheme="minorHAnsi"/>
          <w:sz w:val="24"/>
          <w:szCs w:val="24"/>
          <w:lang w:eastAsia="en-US"/>
        </w:rPr>
        <w:t>П</w:t>
      </w:r>
      <w:r w:rsidR="0027060A">
        <w:rPr>
          <w:rFonts w:eastAsiaTheme="minorHAnsi"/>
          <w:sz w:val="24"/>
          <w:szCs w:val="24"/>
          <w:lang w:eastAsia="en-US"/>
        </w:rPr>
        <w:t xml:space="preserve">ользование жилым помещением </w:t>
      </w:r>
      <w:r w:rsidR="0027060A" w:rsidRPr="0027060A">
        <w:rPr>
          <w:rFonts w:eastAsiaTheme="minorHAnsi"/>
          <w:bCs/>
          <w:sz w:val="24"/>
          <w:szCs w:val="24"/>
          <w:lang w:eastAsia="en-US"/>
        </w:rPr>
        <w:t>для детей-сирот и детей, оставшихся без попечения родителей, лиц из числа детей-сирот и детей, оставшихся без попечения родителей</w:t>
      </w:r>
      <w:r w:rsidR="0027060A">
        <w:rPr>
          <w:rFonts w:eastAsiaTheme="minorHAnsi"/>
          <w:bCs/>
          <w:sz w:val="24"/>
          <w:szCs w:val="24"/>
          <w:lang w:eastAsia="en-US"/>
        </w:rPr>
        <w:t xml:space="preserve"> осуществляется по договору </w:t>
      </w:r>
      <w:r w:rsidR="0027060A">
        <w:rPr>
          <w:rFonts w:eastAsiaTheme="minorHAnsi"/>
          <w:sz w:val="24"/>
          <w:szCs w:val="24"/>
          <w:lang w:eastAsia="en-US"/>
        </w:rPr>
        <w:t>найма жилого помещения для детей-сирот и детей, оставшихся без попечения родителей, лиц из числа детей-сирот и детей, оставшихся без попечения родителей.</w:t>
      </w:r>
    </w:p>
    <w:p w:rsidR="00362587" w:rsidRPr="00774539" w:rsidRDefault="00362587" w:rsidP="00774539">
      <w:pPr>
        <w:pStyle w:val="ConsPlusNormal"/>
        <w:ind w:firstLine="540"/>
        <w:jc w:val="both"/>
        <w:rPr>
          <w:rFonts w:ascii="Times New Roman" w:hAnsi="Times New Roman" w:cs="Times New Roman"/>
          <w:sz w:val="24"/>
          <w:szCs w:val="24"/>
        </w:rPr>
      </w:pPr>
    </w:p>
    <w:p w:rsidR="008C02FD" w:rsidRDefault="008C02FD" w:rsidP="00774539">
      <w:pPr>
        <w:pStyle w:val="ConsPlusNormal"/>
        <w:jc w:val="center"/>
        <w:outlineLvl w:val="0"/>
        <w:rPr>
          <w:rFonts w:ascii="Times New Roman" w:hAnsi="Times New Roman" w:cs="Times New Roman"/>
          <w:sz w:val="24"/>
          <w:szCs w:val="24"/>
        </w:rPr>
      </w:pPr>
    </w:p>
    <w:p w:rsidR="00774539" w:rsidRPr="00774539" w:rsidRDefault="00D1754E" w:rsidP="00774539">
      <w:pPr>
        <w:pStyle w:val="ConsPlusNormal"/>
        <w:jc w:val="center"/>
        <w:outlineLvl w:val="0"/>
        <w:rPr>
          <w:rFonts w:ascii="Times New Roman" w:hAnsi="Times New Roman" w:cs="Times New Roman"/>
          <w:sz w:val="24"/>
          <w:szCs w:val="24"/>
        </w:rPr>
      </w:pPr>
      <w:r>
        <w:rPr>
          <w:rFonts w:ascii="Times New Roman" w:hAnsi="Times New Roman" w:cs="Times New Roman"/>
          <w:sz w:val="24"/>
          <w:szCs w:val="24"/>
        </w:rPr>
        <w:t>4</w:t>
      </w:r>
      <w:r w:rsidR="00774539" w:rsidRPr="00774539">
        <w:rPr>
          <w:rFonts w:ascii="Times New Roman" w:hAnsi="Times New Roman" w:cs="Times New Roman"/>
          <w:sz w:val="24"/>
          <w:szCs w:val="24"/>
        </w:rPr>
        <w:t>. Предоставление специализированных жилых</w:t>
      </w:r>
    </w:p>
    <w:p w:rsidR="00774539" w:rsidRPr="00774539" w:rsidRDefault="00774539" w:rsidP="00774539">
      <w:pPr>
        <w:pStyle w:val="ConsPlusNormal"/>
        <w:jc w:val="center"/>
        <w:rPr>
          <w:rFonts w:ascii="Times New Roman" w:hAnsi="Times New Roman" w:cs="Times New Roman"/>
          <w:sz w:val="24"/>
          <w:szCs w:val="24"/>
        </w:rPr>
      </w:pPr>
      <w:r w:rsidRPr="00774539">
        <w:rPr>
          <w:rFonts w:ascii="Times New Roman" w:hAnsi="Times New Roman" w:cs="Times New Roman"/>
          <w:sz w:val="24"/>
          <w:szCs w:val="24"/>
        </w:rPr>
        <w:t>помещений и пользование ими</w:t>
      </w:r>
    </w:p>
    <w:p w:rsidR="00774539" w:rsidRPr="00774539" w:rsidRDefault="00774539" w:rsidP="00774539">
      <w:pPr>
        <w:pStyle w:val="ConsPlusNormal"/>
        <w:ind w:firstLine="540"/>
        <w:jc w:val="both"/>
        <w:rPr>
          <w:rFonts w:ascii="Times New Roman" w:hAnsi="Times New Roman" w:cs="Times New Roman"/>
          <w:sz w:val="24"/>
          <w:szCs w:val="24"/>
        </w:rPr>
      </w:pPr>
    </w:p>
    <w:p w:rsidR="00774539" w:rsidRPr="00774539" w:rsidRDefault="00D1754E" w:rsidP="0077453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w:t>
      </w:r>
      <w:r w:rsidR="00774539" w:rsidRPr="00774539">
        <w:rPr>
          <w:rFonts w:ascii="Times New Roman" w:hAnsi="Times New Roman" w:cs="Times New Roman"/>
          <w:sz w:val="24"/>
          <w:szCs w:val="24"/>
        </w:rPr>
        <w:t xml:space="preserve">.1. Специализированные жилые помещения предоставляются на основании </w:t>
      </w:r>
      <w:r w:rsidR="0041692C">
        <w:rPr>
          <w:rFonts w:ascii="Times New Roman" w:hAnsi="Times New Roman" w:cs="Times New Roman"/>
          <w:sz w:val="24"/>
          <w:szCs w:val="24"/>
        </w:rPr>
        <w:t xml:space="preserve">постановления </w:t>
      </w:r>
      <w:r w:rsidR="00D519C6">
        <w:rPr>
          <w:rFonts w:ascii="Times New Roman" w:hAnsi="Times New Roman" w:cs="Times New Roman"/>
          <w:sz w:val="24"/>
          <w:szCs w:val="24"/>
        </w:rPr>
        <w:t>г</w:t>
      </w:r>
      <w:r w:rsidR="00A95AB6">
        <w:rPr>
          <w:rFonts w:ascii="Times New Roman" w:hAnsi="Times New Roman" w:cs="Times New Roman"/>
          <w:sz w:val="24"/>
          <w:szCs w:val="24"/>
        </w:rPr>
        <w:t xml:space="preserve">лавы Сергиево-Посадского </w:t>
      </w:r>
      <w:r w:rsidR="00D519C6">
        <w:rPr>
          <w:rFonts w:ascii="Times New Roman" w:hAnsi="Times New Roman" w:cs="Times New Roman"/>
          <w:sz w:val="24"/>
          <w:szCs w:val="24"/>
        </w:rPr>
        <w:t>городского округа М</w:t>
      </w:r>
      <w:r w:rsidR="00A95AB6">
        <w:rPr>
          <w:rFonts w:ascii="Times New Roman" w:hAnsi="Times New Roman" w:cs="Times New Roman"/>
          <w:sz w:val="24"/>
          <w:szCs w:val="24"/>
        </w:rPr>
        <w:t>о</w:t>
      </w:r>
      <w:r w:rsidR="00D519C6">
        <w:rPr>
          <w:rFonts w:ascii="Times New Roman" w:hAnsi="Times New Roman" w:cs="Times New Roman"/>
          <w:sz w:val="24"/>
          <w:szCs w:val="24"/>
        </w:rPr>
        <w:t>ско</w:t>
      </w:r>
      <w:r w:rsidR="00A95AB6">
        <w:rPr>
          <w:rFonts w:ascii="Times New Roman" w:hAnsi="Times New Roman" w:cs="Times New Roman"/>
          <w:sz w:val="24"/>
          <w:szCs w:val="24"/>
        </w:rPr>
        <w:t>вской области</w:t>
      </w:r>
      <w:r w:rsidR="00774539" w:rsidRPr="00774539">
        <w:rPr>
          <w:rFonts w:ascii="Times New Roman" w:hAnsi="Times New Roman" w:cs="Times New Roman"/>
          <w:sz w:val="24"/>
          <w:szCs w:val="24"/>
        </w:rPr>
        <w:t xml:space="preserve"> по договорам найма специализированных жилых помещений, за исключением жилых помещений для социальной защиты отдельных категорий граждан, которые предоставляются по договорам безвозмездного пользования.</w:t>
      </w:r>
    </w:p>
    <w:p w:rsidR="00774539" w:rsidRPr="00774539" w:rsidRDefault="00774539" w:rsidP="00774539">
      <w:pPr>
        <w:pStyle w:val="ConsPlusNormal"/>
        <w:ind w:firstLine="540"/>
        <w:jc w:val="both"/>
        <w:rPr>
          <w:rFonts w:ascii="Times New Roman" w:hAnsi="Times New Roman" w:cs="Times New Roman"/>
          <w:sz w:val="24"/>
          <w:szCs w:val="24"/>
        </w:rPr>
      </w:pPr>
      <w:r w:rsidRPr="00774539">
        <w:rPr>
          <w:rFonts w:ascii="Times New Roman" w:hAnsi="Times New Roman" w:cs="Times New Roman"/>
          <w:sz w:val="24"/>
          <w:szCs w:val="24"/>
        </w:rPr>
        <w:t xml:space="preserve">Специализированные жилые помещения предоставляются по установленным Жилищным </w:t>
      </w:r>
      <w:hyperlink r:id="rId11" w:tooltip="&quot;Жилищный кодекс Российской Федерации&quot; от 29.12.2004 N 188-ФЗ (ред. от 28.11.2018){КонсультантПлюс}" w:history="1">
        <w:r w:rsidRPr="00774539">
          <w:rPr>
            <w:rFonts w:ascii="Times New Roman" w:hAnsi="Times New Roman" w:cs="Times New Roman"/>
            <w:sz w:val="24"/>
            <w:szCs w:val="24"/>
          </w:rPr>
          <w:t>кодексом</w:t>
        </w:r>
      </w:hyperlink>
      <w:r w:rsidR="0041692C">
        <w:rPr>
          <w:rFonts w:ascii="Times New Roman" w:hAnsi="Times New Roman" w:cs="Times New Roman"/>
          <w:sz w:val="24"/>
          <w:szCs w:val="24"/>
        </w:rPr>
        <w:t xml:space="preserve"> Российской Федерации</w:t>
      </w:r>
      <w:r w:rsidRPr="00774539">
        <w:rPr>
          <w:rFonts w:ascii="Times New Roman" w:hAnsi="Times New Roman" w:cs="Times New Roman"/>
          <w:sz w:val="24"/>
          <w:szCs w:val="24"/>
        </w:rPr>
        <w:t xml:space="preserve"> основаниям</w:t>
      </w:r>
      <w:r w:rsidR="007A47B6">
        <w:rPr>
          <w:rFonts w:ascii="Times New Roman" w:hAnsi="Times New Roman" w:cs="Times New Roman"/>
          <w:sz w:val="24"/>
          <w:szCs w:val="24"/>
        </w:rPr>
        <w:t xml:space="preserve"> гражданам, не обеспеченным жилыми помещениями в соответствующем населенном пункте</w:t>
      </w:r>
      <w:r w:rsidR="00D519C6">
        <w:rPr>
          <w:rFonts w:ascii="Times New Roman" w:hAnsi="Times New Roman" w:cs="Times New Roman"/>
          <w:sz w:val="24"/>
          <w:szCs w:val="24"/>
        </w:rPr>
        <w:t xml:space="preserve">. </w:t>
      </w:r>
      <w:r w:rsidRPr="00774539">
        <w:rPr>
          <w:rFonts w:ascii="Times New Roman" w:hAnsi="Times New Roman" w:cs="Times New Roman"/>
          <w:sz w:val="24"/>
          <w:szCs w:val="24"/>
        </w:rPr>
        <w:t xml:space="preserve"> </w:t>
      </w:r>
    </w:p>
    <w:p w:rsidR="00774539" w:rsidRPr="00774539" w:rsidRDefault="00D1754E" w:rsidP="0077453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w:t>
      </w:r>
      <w:r w:rsidR="00774539" w:rsidRPr="00774539">
        <w:rPr>
          <w:rFonts w:ascii="Times New Roman" w:hAnsi="Times New Roman" w:cs="Times New Roman"/>
          <w:sz w:val="24"/>
          <w:szCs w:val="24"/>
        </w:rPr>
        <w:t>.2. По договору найма специализированного жилого помещения одна сторона - собственник специализированного жилого помещения или уполномоченное им лицо (наймодатель) обязуется передать другой стороне - гражданину (нанимателю) данное жилое помещение за плату во владение и пользование для временного проживания в нем.</w:t>
      </w:r>
    </w:p>
    <w:p w:rsidR="00774539" w:rsidRPr="00774539" w:rsidRDefault="00774539" w:rsidP="00774539">
      <w:pPr>
        <w:pStyle w:val="ConsPlusNormal"/>
        <w:ind w:firstLine="540"/>
        <w:jc w:val="both"/>
        <w:rPr>
          <w:rFonts w:ascii="Times New Roman" w:hAnsi="Times New Roman" w:cs="Times New Roman"/>
          <w:sz w:val="24"/>
          <w:szCs w:val="24"/>
        </w:rPr>
      </w:pPr>
      <w:r w:rsidRPr="00774539">
        <w:rPr>
          <w:rFonts w:ascii="Times New Roman" w:hAnsi="Times New Roman" w:cs="Times New Roman"/>
          <w:sz w:val="24"/>
          <w:szCs w:val="24"/>
        </w:rPr>
        <w:t xml:space="preserve">Договор найма специализированного жилого помещения заключается на основании </w:t>
      </w:r>
      <w:r w:rsidRPr="00774539">
        <w:rPr>
          <w:rFonts w:ascii="Times New Roman" w:hAnsi="Times New Roman" w:cs="Times New Roman"/>
          <w:sz w:val="24"/>
          <w:szCs w:val="24"/>
        </w:rPr>
        <w:lastRenderedPageBreak/>
        <w:t>решения о предоставлении такого помещения.</w:t>
      </w:r>
    </w:p>
    <w:p w:rsidR="00774539" w:rsidRPr="00774539" w:rsidRDefault="00774539" w:rsidP="00774539">
      <w:pPr>
        <w:pStyle w:val="ConsPlusNormal"/>
        <w:ind w:firstLine="540"/>
        <w:jc w:val="both"/>
        <w:rPr>
          <w:rFonts w:ascii="Times New Roman" w:hAnsi="Times New Roman" w:cs="Times New Roman"/>
          <w:sz w:val="24"/>
          <w:szCs w:val="24"/>
        </w:rPr>
      </w:pPr>
      <w:r w:rsidRPr="00774539">
        <w:rPr>
          <w:rFonts w:ascii="Times New Roman" w:hAnsi="Times New Roman" w:cs="Times New Roman"/>
          <w:sz w:val="24"/>
          <w:szCs w:val="24"/>
        </w:rPr>
        <w:t xml:space="preserve">В договоре найма специализированного жилого помещения определяются предмет договора, права и обязанности сторон по пользованию специализированным жилым помещением. </w:t>
      </w:r>
      <w:hyperlink r:id="rId12" w:tooltip="Постановление Правительства РФ от 28.06.2013 N 548 (ред. от 16.04.2016) &quot;Об утверждении типового договора найма жилого помещения для детей-сирот и детей, оставшихся без попечения родителей, лиц из числа детей-сирот и детей, оставшихся без попечения родителей&quot;{" w:history="1">
        <w:r w:rsidRPr="00774539">
          <w:rPr>
            <w:rFonts w:ascii="Times New Roman" w:hAnsi="Times New Roman" w:cs="Times New Roman"/>
            <w:sz w:val="24"/>
            <w:szCs w:val="24"/>
          </w:rPr>
          <w:t>Договоры</w:t>
        </w:r>
      </w:hyperlink>
      <w:r w:rsidRPr="00774539">
        <w:rPr>
          <w:rFonts w:ascii="Times New Roman" w:hAnsi="Times New Roman" w:cs="Times New Roman"/>
          <w:sz w:val="24"/>
          <w:szCs w:val="24"/>
        </w:rPr>
        <w:t xml:space="preserve"> специализированного найма заключаются по типов</w:t>
      </w:r>
      <w:r>
        <w:rPr>
          <w:rFonts w:ascii="Times New Roman" w:hAnsi="Times New Roman" w:cs="Times New Roman"/>
          <w:sz w:val="24"/>
          <w:szCs w:val="24"/>
        </w:rPr>
        <w:t>ой</w:t>
      </w:r>
      <w:r w:rsidRPr="00774539">
        <w:rPr>
          <w:rFonts w:ascii="Times New Roman" w:hAnsi="Times New Roman" w:cs="Times New Roman"/>
          <w:sz w:val="24"/>
          <w:szCs w:val="24"/>
        </w:rPr>
        <w:t xml:space="preserve"> форм</w:t>
      </w:r>
      <w:r>
        <w:rPr>
          <w:rFonts w:ascii="Times New Roman" w:hAnsi="Times New Roman" w:cs="Times New Roman"/>
          <w:sz w:val="24"/>
          <w:szCs w:val="24"/>
        </w:rPr>
        <w:t>е</w:t>
      </w:r>
      <w:r w:rsidRPr="00774539">
        <w:rPr>
          <w:rFonts w:ascii="Times New Roman" w:hAnsi="Times New Roman" w:cs="Times New Roman"/>
          <w:sz w:val="24"/>
          <w:szCs w:val="24"/>
        </w:rPr>
        <w:t>, утвержденн</w:t>
      </w:r>
      <w:r>
        <w:rPr>
          <w:rFonts w:ascii="Times New Roman" w:hAnsi="Times New Roman" w:cs="Times New Roman"/>
          <w:sz w:val="24"/>
          <w:szCs w:val="24"/>
        </w:rPr>
        <w:t>ой</w:t>
      </w:r>
      <w:r w:rsidR="00D519C6">
        <w:rPr>
          <w:rFonts w:ascii="Times New Roman" w:hAnsi="Times New Roman" w:cs="Times New Roman"/>
          <w:sz w:val="24"/>
          <w:szCs w:val="24"/>
        </w:rPr>
        <w:t xml:space="preserve"> </w:t>
      </w:r>
      <w:hyperlink r:id="rId13" w:tooltip="Постановление Правительства РФ от 26.01.2006 N 42 (ред. от 18.07.2016) &quot;Об утверждении Правил отнесения жилого помещения к специализированному жилищному фонду и типовых договоров найма специализированных жилых помещений&quot;{КонсультантПлюс}" w:history="1">
        <w:r w:rsidRPr="00774539">
          <w:rPr>
            <w:rFonts w:ascii="Times New Roman" w:hAnsi="Times New Roman" w:cs="Times New Roman"/>
            <w:sz w:val="24"/>
            <w:szCs w:val="24"/>
          </w:rPr>
          <w:t>постановлением</w:t>
        </w:r>
      </w:hyperlink>
      <w:r w:rsidRPr="00774539">
        <w:rPr>
          <w:rFonts w:ascii="Times New Roman" w:hAnsi="Times New Roman" w:cs="Times New Roman"/>
          <w:sz w:val="24"/>
          <w:szCs w:val="24"/>
        </w:rPr>
        <w:t xml:space="preserve"> Правительства Российской Федерации от 26.01.2006 </w:t>
      </w:r>
      <w:r>
        <w:rPr>
          <w:rFonts w:ascii="Times New Roman" w:hAnsi="Times New Roman" w:cs="Times New Roman"/>
          <w:sz w:val="24"/>
          <w:szCs w:val="24"/>
        </w:rPr>
        <w:t>№</w:t>
      </w:r>
      <w:r w:rsidRPr="00774539">
        <w:rPr>
          <w:rFonts w:ascii="Times New Roman" w:hAnsi="Times New Roman" w:cs="Times New Roman"/>
          <w:sz w:val="24"/>
          <w:szCs w:val="24"/>
        </w:rPr>
        <w:t xml:space="preserve"> 42 </w:t>
      </w:r>
      <w:r>
        <w:rPr>
          <w:rFonts w:ascii="Times New Roman" w:hAnsi="Times New Roman" w:cs="Times New Roman"/>
          <w:sz w:val="24"/>
          <w:szCs w:val="24"/>
        </w:rPr>
        <w:t>«</w:t>
      </w:r>
      <w:r w:rsidRPr="00774539">
        <w:rPr>
          <w:rFonts w:ascii="Times New Roman" w:hAnsi="Times New Roman" w:cs="Times New Roman"/>
          <w:sz w:val="24"/>
          <w:szCs w:val="24"/>
        </w:rPr>
        <w:t>Об утверждении Правил отнесения жилого помещения к специализированному жилищному фонду и типовых договоров найма специализированных жилых помещений</w:t>
      </w:r>
      <w:r>
        <w:rPr>
          <w:rFonts w:ascii="Times New Roman" w:hAnsi="Times New Roman" w:cs="Times New Roman"/>
          <w:sz w:val="24"/>
          <w:szCs w:val="24"/>
        </w:rPr>
        <w:t>»</w:t>
      </w:r>
      <w:r w:rsidRPr="00774539">
        <w:rPr>
          <w:rFonts w:ascii="Times New Roman" w:hAnsi="Times New Roman" w:cs="Times New Roman"/>
          <w:sz w:val="24"/>
          <w:szCs w:val="24"/>
        </w:rPr>
        <w:t>.</w:t>
      </w:r>
    </w:p>
    <w:p w:rsidR="00774539" w:rsidRPr="00774539" w:rsidRDefault="00774539" w:rsidP="00774539">
      <w:pPr>
        <w:pStyle w:val="ConsPlusNormal"/>
        <w:ind w:firstLine="540"/>
        <w:jc w:val="both"/>
        <w:rPr>
          <w:rFonts w:ascii="Times New Roman" w:hAnsi="Times New Roman" w:cs="Times New Roman"/>
          <w:sz w:val="24"/>
          <w:szCs w:val="24"/>
        </w:rPr>
      </w:pPr>
      <w:r w:rsidRPr="00774539">
        <w:rPr>
          <w:rFonts w:ascii="Times New Roman" w:hAnsi="Times New Roman" w:cs="Times New Roman"/>
          <w:sz w:val="24"/>
          <w:szCs w:val="24"/>
        </w:rPr>
        <w:t>Наниматель специализированного жилого помещения не вправе осуществлять обмен занимаемого жилого помещения, а также передавать его в поднаем.</w:t>
      </w:r>
    </w:p>
    <w:p w:rsidR="00774539" w:rsidRPr="00774539" w:rsidRDefault="00774539" w:rsidP="00774539">
      <w:pPr>
        <w:pStyle w:val="ConsPlusNormal"/>
        <w:ind w:firstLine="540"/>
        <w:jc w:val="both"/>
        <w:rPr>
          <w:rFonts w:ascii="Times New Roman" w:hAnsi="Times New Roman" w:cs="Times New Roman"/>
          <w:sz w:val="24"/>
          <w:szCs w:val="24"/>
        </w:rPr>
      </w:pPr>
      <w:r w:rsidRPr="00774539">
        <w:rPr>
          <w:rFonts w:ascii="Times New Roman" w:hAnsi="Times New Roman" w:cs="Times New Roman"/>
          <w:sz w:val="24"/>
          <w:szCs w:val="24"/>
        </w:rPr>
        <w:t xml:space="preserve">К пользованию специализированными жилыми помещениями по договорам найма таких жилых помещений в соответствии с требованиями Жилищного </w:t>
      </w:r>
      <w:hyperlink r:id="rId14" w:tooltip="&quot;Жилищный кодекс Российской Федерации&quot; от 29.12.2004 N 188-ФЗ (ред. от 28.11.2018){КонсультантПлюс}" w:history="1">
        <w:r w:rsidRPr="00774539">
          <w:rPr>
            <w:rFonts w:ascii="Times New Roman" w:hAnsi="Times New Roman" w:cs="Times New Roman"/>
            <w:sz w:val="24"/>
            <w:szCs w:val="24"/>
          </w:rPr>
          <w:t>кодекса</w:t>
        </w:r>
      </w:hyperlink>
      <w:r w:rsidRPr="00774539">
        <w:rPr>
          <w:rFonts w:ascii="Times New Roman" w:hAnsi="Times New Roman" w:cs="Times New Roman"/>
          <w:sz w:val="24"/>
          <w:szCs w:val="24"/>
        </w:rPr>
        <w:t xml:space="preserve"> Российской Федерации применяются права и обязанности наймодателя и нанимателя.</w:t>
      </w:r>
    </w:p>
    <w:p w:rsidR="00774539" w:rsidRPr="00774539" w:rsidRDefault="00774539" w:rsidP="00774539">
      <w:pPr>
        <w:pStyle w:val="ConsPlusNormal"/>
        <w:ind w:firstLine="540"/>
        <w:jc w:val="both"/>
        <w:rPr>
          <w:rFonts w:ascii="Times New Roman" w:hAnsi="Times New Roman" w:cs="Times New Roman"/>
          <w:sz w:val="24"/>
          <w:szCs w:val="24"/>
        </w:rPr>
      </w:pPr>
      <w:r w:rsidRPr="00774539">
        <w:rPr>
          <w:rFonts w:ascii="Times New Roman" w:hAnsi="Times New Roman" w:cs="Times New Roman"/>
          <w:sz w:val="24"/>
          <w:szCs w:val="24"/>
        </w:rPr>
        <w:t>В договоре найма специализированного жилого помещения указываются члены семьи нанимателя.</w:t>
      </w:r>
    </w:p>
    <w:p w:rsidR="00774539" w:rsidRPr="00774539" w:rsidRDefault="00774539" w:rsidP="00774539">
      <w:pPr>
        <w:pStyle w:val="ConsPlusNormal"/>
        <w:ind w:firstLine="540"/>
        <w:jc w:val="both"/>
        <w:rPr>
          <w:rFonts w:ascii="Times New Roman" w:hAnsi="Times New Roman" w:cs="Times New Roman"/>
          <w:sz w:val="24"/>
          <w:szCs w:val="24"/>
        </w:rPr>
      </w:pPr>
    </w:p>
    <w:p w:rsidR="00774539" w:rsidRPr="00774539" w:rsidRDefault="00D1754E" w:rsidP="00774539">
      <w:pPr>
        <w:pStyle w:val="ConsPlusNormal"/>
        <w:jc w:val="center"/>
        <w:outlineLvl w:val="0"/>
        <w:rPr>
          <w:rFonts w:ascii="Times New Roman" w:hAnsi="Times New Roman" w:cs="Times New Roman"/>
          <w:sz w:val="24"/>
          <w:szCs w:val="24"/>
        </w:rPr>
      </w:pPr>
      <w:r>
        <w:rPr>
          <w:rFonts w:ascii="Times New Roman" w:hAnsi="Times New Roman" w:cs="Times New Roman"/>
          <w:sz w:val="24"/>
          <w:szCs w:val="24"/>
        </w:rPr>
        <w:t>5</w:t>
      </w:r>
      <w:r w:rsidR="00774539" w:rsidRPr="00774539">
        <w:rPr>
          <w:rFonts w:ascii="Times New Roman" w:hAnsi="Times New Roman" w:cs="Times New Roman"/>
          <w:sz w:val="24"/>
          <w:szCs w:val="24"/>
        </w:rPr>
        <w:t>. Предоставление служебных жилых помещений</w:t>
      </w:r>
    </w:p>
    <w:p w:rsidR="00774539" w:rsidRPr="00774539" w:rsidRDefault="00774539" w:rsidP="00774539">
      <w:pPr>
        <w:pStyle w:val="ConsPlusNormal"/>
        <w:ind w:firstLine="540"/>
        <w:jc w:val="both"/>
        <w:rPr>
          <w:rFonts w:ascii="Times New Roman" w:hAnsi="Times New Roman" w:cs="Times New Roman"/>
          <w:sz w:val="24"/>
          <w:szCs w:val="24"/>
        </w:rPr>
      </w:pPr>
    </w:p>
    <w:p w:rsidR="00774539" w:rsidRPr="00774539" w:rsidRDefault="00774539" w:rsidP="00774539">
      <w:pPr>
        <w:pStyle w:val="ConsPlusNormal"/>
        <w:ind w:firstLine="540"/>
        <w:jc w:val="both"/>
        <w:rPr>
          <w:rFonts w:ascii="Times New Roman" w:hAnsi="Times New Roman" w:cs="Times New Roman"/>
          <w:sz w:val="24"/>
          <w:szCs w:val="24"/>
        </w:rPr>
      </w:pPr>
      <w:r w:rsidRPr="00774539">
        <w:rPr>
          <w:rFonts w:ascii="Times New Roman" w:hAnsi="Times New Roman" w:cs="Times New Roman"/>
          <w:sz w:val="24"/>
          <w:szCs w:val="24"/>
        </w:rPr>
        <w:t xml:space="preserve">Служебные жилые помещения в муниципальном жилищном фонде предоставляются гражданам в виде </w:t>
      </w:r>
      <w:r w:rsidR="00416DA0">
        <w:rPr>
          <w:rFonts w:ascii="Times New Roman" w:hAnsi="Times New Roman" w:cs="Times New Roman"/>
          <w:sz w:val="24"/>
          <w:szCs w:val="24"/>
        </w:rPr>
        <w:t xml:space="preserve">жилого дома, </w:t>
      </w:r>
      <w:r w:rsidRPr="00774539">
        <w:rPr>
          <w:rFonts w:ascii="Times New Roman" w:hAnsi="Times New Roman" w:cs="Times New Roman"/>
          <w:sz w:val="24"/>
          <w:szCs w:val="24"/>
        </w:rPr>
        <w:t>отдельной квартиры. Основанием для предоставления служебного жилого помещения и заключения договора найма служебного жилого помещения является решение соответствующего работодателя.</w:t>
      </w:r>
      <w:r w:rsidR="00D519C6">
        <w:rPr>
          <w:rFonts w:ascii="Times New Roman" w:hAnsi="Times New Roman" w:cs="Times New Roman"/>
          <w:sz w:val="24"/>
          <w:szCs w:val="24"/>
        </w:rPr>
        <w:t xml:space="preserve"> </w:t>
      </w:r>
    </w:p>
    <w:p w:rsidR="00774539" w:rsidRDefault="00D1754E" w:rsidP="0077453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w:t>
      </w:r>
      <w:r w:rsidR="00774539" w:rsidRPr="00774539">
        <w:rPr>
          <w:rFonts w:ascii="Times New Roman" w:hAnsi="Times New Roman" w:cs="Times New Roman"/>
          <w:sz w:val="24"/>
          <w:szCs w:val="24"/>
        </w:rPr>
        <w:t>.1. Служебные жилые помещения предоставляются по ходатайству руководителя и (или) профсоюзного комитета организации, предприятия, учреждения с</w:t>
      </w:r>
      <w:r w:rsidR="00D519C6">
        <w:rPr>
          <w:rFonts w:ascii="Times New Roman" w:hAnsi="Times New Roman" w:cs="Times New Roman"/>
          <w:sz w:val="24"/>
          <w:szCs w:val="24"/>
        </w:rPr>
        <w:t xml:space="preserve">ледующим категориям граждан, не </w:t>
      </w:r>
      <w:r w:rsidR="00774539" w:rsidRPr="00774539">
        <w:rPr>
          <w:rFonts w:ascii="Times New Roman" w:hAnsi="Times New Roman" w:cs="Times New Roman"/>
          <w:sz w:val="24"/>
          <w:szCs w:val="24"/>
        </w:rPr>
        <w:t>обеспеченны</w:t>
      </w:r>
      <w:r w:rsidR="00D519C6">
        <w:rPr>
          <w:rFonts w:ascii="Times New Roman" w:hAnsi="Times New Roman" w:cs="Times New Roman"/>
          <w:sz w:val="24"/>
          <w:szCs w:val="24"/>
        </w:rPr>
        <w:t>х</w:t>
      </w:r>
      <w:r w:rsidR="00774539" w:rsidRPr="00774539">
        <w:rPr>
          <w:rFonts w:ascii="Times New Roman" w:hAnsi="Times New Roman" w:cs="Times New Roman"/>
          <w:sz w:val="24"/>
          <w:szCs w:val="24"/>
        </w:rPr>
        <w:t xml:space="preserve"> жилыми помещениями в данном населенном пункте:</w:t>
      </w:r>
    </w:p>
    <w:p w:rsidR="0068401F" w:rsidRDefault="0068401F" w:rsidP="0068401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774539">
        <w:rPr>
          <w:rFonts w:ascii="Times New Roman" w:hAnsi="Times New Roman" w:cs="Times New Roman"/>
          <w:sz w:val="24"/>
          <w:szCs w:val="24"/>
        </w:rPr>
        <w:t>муниципальным служащим</w:t>
      </w:r>
      <w:r>
        <w:rPr>
          <w:rFonts w:ascii="Times New Roman" w:hAnsi="Times New Roman" w:cs="Times New Roman"/>
          <w:sz w:val="24"/>
          <w:szCs w:val="24"/>
        </w:rPr>
        <w:t xml:space="preserve">, </w:t>
      </w:r>
      <w:r w:rsidR="00416DA0">
        <w:rPr>
          <w:rFonts w:ascii="Times New Roman" w:hAnsi="Times New Roman" w:cs="Times New Roman"/>
          <w:sz w:val="24"/>
          <w:szCs w:val="24"/>
        </w:rPr>
        <w:t>работникам муниципальных учреждений социальной сферы</w:t>
      </w:r>
      <w:r>
        <w:rPr>
          <w:rFonts w:ascii="Times New Roman" w:hAnsi="Times New Roman" w:cs="Times New Roman"/>
          <w:sz w:val="24"/>
          <w:szCs w:val="24"/>
        </w:rPr>
        <w:t>;</w:t>
      </w:r>
    </w:p>
    <w:p w:rsidR="00416DA0" w:rsidRDefault="0068401F" w:rsidP="0068401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774539">
        <w:rPr>
          <w:rFonts w:ascii="Times New Roman" w:hAnsi="Times New Roman" w:cs="Times New Roman"/>
          <w:sz w:val="24"/>
          <w:szCs w:val="24"/>
        </w:rPr>
        <w:t>работникам муниципальных</w:t>
      </w:r>
      <w:r>
        <w:rPr>
          <w:rFonts w:ascii="Times New Roman" w:hAnsi="Times New Roman" w:cs="Times New Roman"/>
          <w:sz w:val="24"/>
          <w:szCs w:val="24"/>
        </w:rPr>
        <w:t xml:space="preserve"> унитарных предприятий и</w:t>
      </w:r>
      <w:r w:rsidRPr="00774539">
        <w:rPr>
          <w:rFonts w:ascii="Times New Roman" w:hAnsi="Times New Roman" w:cs="Times New Roman"/>
          <w:sz w:val="24"/>
          <w:szCs w:val="24"/>
        </w:rPr>
        <w:t xml:space="preserve"> учреждений</w:t>
      </w:r>
      <w:r w:rsidR="00D519C6">
        <w:rPr>
          <w:rFonts w:ascii="Times New Roman" w:hAnsi="Times New Roman" w:cs="Times New Roman"/>
          <w:sz w:val="24"/>
          <w:szCs w:val="24"/>
        </w:rPr>
        <w:t xml:space="preserve"> Сергиево-Посадского городского округа Московской области</w:t>
      </w:r>
      <w:r w:rsidR="00416DA0">
        <w:rPr>
          <w:rFonts w:ascii="Times New Roman" w:hAnsi="Times New Roman" w:cs="Times New Roman"/>
          <w:sz w:val="24"/>
          <w:szCs w:val="24"/>
        </w:rPr>
        <w:t>, обслуживающим муниципальный жилищный фонд и объекты коммунального хозяйства</w:t>
      </w:r>
    </w:p>
    <w:p w:rsidR="0068401F" w:rsidRPr="00774539" w:rsidRDefault="00416DA0" w:rsidP="0068401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педагогическим работникам образовательных учреждений</w:t>
      </w:r>
      <w:r w:rsidR="00DF4CC8">
        <w:rPr>
          <w:rFonts w:ascii="Times New Roman" w:hAnsi="Times New Roman" w:cs="Times New Roman"/>
          <w:sz w:val="24"/>
          <w:szCs w:val="24"/>
        </w:rPr>
        <w:t>, осуществляющим трудовую деятельность на территории  Сергиево-Посадского городского округа Московской области</w:t>
      </w:r>
      <w:r w:rsidR="0068401F" w:rsidRPr="00774539">
        <w:rPr>
          <w:rFonts w:ascii="Times New Roman" w:hAnsi="Times New Roman" w:cs="Times New Roman"/>
          <w:sz w:val="24"/>
          <w:szCs w:val="24"/>
        </w:rPr>
        <w:t>;</w:t>
      </w:r>
    </w:p>
    <w:p w:rsidR="0068401F" w:rsidRPr="00774539" w:rsidRDefault="0068401F" w:rsidP="0077453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военнослужащим и членам их семей в случае освобождения жилых помещений, занимаемых военнослужащими и совместно проживающими с ними членами их семей;</w:t>
      </w:r>
    </w:p>
    <w:p w:rsidR="00774539" w:rsidRPr="00774539" w:rsidRDefault="00774539" w:rsidP="00774539">
      <w:pPr>
        <w:pStyle w:val="ConsPlusNormal"/>
        <w:ind w:firstLine="540"/>
        <w:jc w:val="both"/>
        <w:rPr>
          <w:rFonts w:ascii="Times New Roman" w:hAnsi="Times New Roman" w:cs="Times New Roman"/>
          <w:sz w:val="24"/>
          <w:szCs w:val="24"/>
        </w:rPr>
      </w:pPr>
      <w:r w:rsidRPr="00774539">
        <w:rPr>
          <w:rFonts w:ascii="Times New Roman" w:hAnsi="Times New Roman" w:cs="Times New Roman"/>
          <w:sz w:val="24"/>
          <w:szCs w:val="24"/>
        </w:rPr>
        <w:t xml:space="preserve">- </w:t>
      </w:r>
      <w:r w:rsidR="0068401F">
        <w:rPr>
          <w:rFonts w:ascii="Times New Roman" w:hAnsi="Times New Roman" w:cs="Times New Roman"/>
          <w:sz w:val="24"/>
          <w:szCs w:val="24"/>
        </w:rPr>
        <w:t>ме</w:t>
      </w:r>
      <w:r w:rsidRPr="00774539">
        <w:rPr>
          <w:rFonts w:ascii="Times New Roman" w:hAnsi="Times New Roman" w:cs="Times New Roman"/>
          <w:sz w:val="24"/>
          <w:szCs w:val="24"/>
        </w:rPr>
        <w:t>дицинскому персоналу учреждений здравоохранен</w:t>
      </w:r>
      <w:r w:rsidR="00BF10AB">
        <w:rPr>
          <w:rFonts w:ascii="Times New Roman" w:hAnsi="Times New Roman" w:cs="Times New Roman"/>
          <w:sz w:val="24"/>
          <w:szCs w:val="24"/>
        </w:rPr>
        <w:t>ия, расположенных на территории</w:t>
      </w:r>
      <w:r w:rsidR="00D519C6">
        <w:rPr>
          <w:rFonts w:ascii="Times New Roman" w:hAnsi="Times New Roman" w:cs="Times New Roman"/>
          <w:sz w:val="24"/>
          <w:szCs w:val="24"/>
        </w:rPr>
        <w:t xml:space="preserve"> Сергиево-Посадского городского округа</w:t>
      </w:r>
      <w:r w:rsidR="00416DA0">
        <w:rPr>
          <w:rFonts w:ascii="Times New Roman" w:hAnsi="Times New Roman" w:cs="Times New Roman"/>
          <w:sz w:val="24"/>
          <w:szCs w:val="24"/>
        </w:rPr>
        <w:t xml:space="preserve"> Московской области</w:t>
      </w:r>
      <w:r w:rsidRPr="00774539">
        <w:rPr>
          <w:rFonts w:ascii="Times New Roman" w:hAnsi="Times New Roman" w:cs="Times New Roman"/>
          <w:sz w:val="24"/>
          <w:szCs w:val="24"/>
        </w:rPr>
        <w:t>;</w:t>
      </w:r>
    </w:p>
    <w:p w:rsidR="00774539" w:rsidRPr="00416DA0" w:rsidRDefault="00774539" w:rsidP="00774539">
      <w:pPr>
        <w:pStyle w:val="ConsPlusNormal"/>
        <w:ind w:firstLine="540"/>
        <w:jc w:val="both"/>
        <w:rPr>
          <w:rFonts w:ascii="Times New Roman" w:hAnsi="Times New Roman" w:cs="Times New Roman"/>
          <w:sz w:val="24"/>
          <w:szCs w:val="24"/>
        </w:rPr>
      </w:pPr>
      <w:r w:rsidRPr="00774539">
        <w:rPr>
          <w:rFonts w:ascii="Times New Roman" w:hAnsi="Times New Roman" w:cs="Times New Roman"/>
          <w:sz w:val="24"/>
          <w:szCs w:val="24"/>
        </w:rPr>
        <w:t>- сотрудникам органов внутренних дел, работникам прокуратуры, следственного комитета, системы исполнения наказаний, МЧС России, работникам судебной системы, осуществляющим трудовую деятельность на территории</w:t>
      </w:r>
      <w:r w:rsidR="00416DA0">
        <w:rPr>
          <w:rFonts w:ascii="Times New Roman" w:hAnsi="Times New Roman" w:cs="Times New Roman"/>
          <w:sz w:val="24"/>
          <w:szCs w:val="24"/>
        </w:rPr>
        <w:t xml:space="preserve"> Сергиево-Посадского городского </w:t>
      </w:r>
      <w:r w:rsidR="00416DA0" w:rsidRPr="00416DA0">
        <w:rPr>
          <w:rFonts w:ascii="Times New Roman" w:hAnsi="Times New Roman" w:cs="Times New Roman"/>
          <w:sz w:val="24"/>
          <w:szCs w:val="24"/>
        </w:rPr>
        <w:t>округа Московской области</w:t>
      </w:r>
      <w:r w:rsidRPr="00416DA0">
        <w:rPr>
          <w:rFonts w:ascii="Times New Roman" w:hAnsi="Times New Roman" w:cs="Times New Roman"/>
          <w:sz w:val="24"/>
          <w:szCs w:val="24"/>
        </w:rPr>
        <w:t>.</w:t>
      </w:r>
    </w:p>
    <w:p w:rsidR="00774539" w:rsidRPr="00774539" w:rsidRDefault="00D1754E" w:rsidP="0077453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w:t>
      </w:r>
      <w:r w:rsidR="00774539" w:rsidRPr="00774539">
        <w:rPr>
          <w:rFonts w:ascii="Times New Roman" w:hAnsi="Times New Roman" w:cs="Times New Roman"/>
          <w:sz w:val="24"/>
          <w:szCs w:val="24"/>
        </w:rPr>
        <w:t>.2. Договор найма служебного жилого помещения заключается на период трудовых отношений либо нахождения на должностях муниципальной службы.</w:t>
      </w:r>
    </w:p>
    <w:p w:rsidR="00774539" w:rsidRPr="00774539" w:rsidRDefault="00774539" w:rsidP="00774539">
      <w:pPr>
        <w:pStyle w:val="ConsPlusNormal"/>
        <w:ind w:firstLine="540"/>
        <w:jc w:val="both"/>
        <w:rPr>
          <w:rFonts w:ascii="Times New Roman" w:hAnsi="Times New Roman" w:cs="Times New Roman"/>
          <w:sz w:val="24"/>
          <w:szCs w:val="24"/>
        </w:rPr>
      </w:pPr>
      <w:r w:rsidRPr="00774539">
        <w:rPr>
          <w:rFonts w:ascii="Times New Roman" w:hAnsi="Times New Roman" w:cs="Times New Roman"/>
          <w:sz w:val="24"/>
          <w:szCs w:val="24"/>
        </w:rPr>
        <w:t xml:space="preserve">Прекращение трудовых отношений либо увольнение с муниципальной службы является основанием </w:t>
      </w:r>
      <w:r w:rsidR="00D519C6">
        <w:rPr>
          <w:rFonts w:ascii="Times New Roman" w:hAnsi="Times New Roman" w:cs="Times New Roman"/>
          <w:sz w:val="24"/>
          <w:szCs w:val="24"/>
        </w:rPr>
        <w:t xml:space="preserve">для </w:t>
      </w:r>
      <w:r w:rsidRPr="00774539">
        <w:rPr>
          <w:rFonts w:ascii="Times New Roman" w:hAnsi="Times New Roman" w:cs="Times New Roman"/>
          <w:sz w:val="24"/>
          <w:szCs w:val="24"/>
        </w:rPr>
        <w:t>прекращения договора найма служебного жилого помещения, подлежащего освобождению в месячный срок со дня увольнения нанимателя.</w:t>
      </w:r>
    </w:p>
    <w:p w:rsidR="00774539" w:rsidRPr="00774539" w:rsidRDefault="00774539" w:rsidP="00774539">
      <w:pPr>
        <w:pStyle w:val="ConsPlusNormal"/>
        <w:ind w:firstLine="540"/>
        <w:jc w:val="both"/>
        <w:rPr>
          <w:rFonts w:ascii="Times New Roman" w:hAnsi="Times New Roman" w:cs="Times New Roman"/>
          <w:sz w:val="24"/>
          <w:szCs w:val="24"/>
        </w:rPr>
      </w:pPr>
      <w:r w:rsidRPr="00774539">
        <w:rPr>
          <w:rFonts w:ascii="Times New Roman" w:hAnsi="Times New Roman" w:cs="Times New Roman"/>
          <w:sz w:val="24"/>
          <w:szCs w:val="24"/>
        </w:rPr>
        <w:t>Не могут быть выселены из служебных жилых помещений без предоставления других жилых помещений не являющиеся нанимателями жилых помещений по договору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состоящие на учете в качестве нуждающихся в жилых помещениях:</w:t>
      </w:r>
    </w:p>
    <w:p w:rsidR="00774539" w:rsidRPr="00774539" w:rsidRDefault="00774539" w:rsidP="00774539">
      <w:pPr>
        <w:pStyle w:val="ConsPlusNormal"/>
        <w:ind w:firstLine="540"/>
        <w:jc w:val="both"/>
        <w:rPr>
          <w:rFonts w:ascii="Times New Roman" w:hAnsi="Times New Roman" w:cs="Times New Roman"/>
          <w:sz w:val="24"/>
          <w:szCs w:val="24"/>
        </w:rPr>
      </w:pPr>
      <w:r w:rsidRPr="00774539">
        <w:rPr>
          <w:rFonts w:ascii="Times New Roman" w:hAnsi="Times New Roman" w:cs="Times New Roman"/>
          <w:sz w:val="24"/>
          <w:szCs w:val="24"/>
        </w:rPr>
        <w:t xml:space="preserve">- члены семьи военнослужащих, должностных лиц, сотрудников органов внутренних дел, органов федеральной службы безопасности, таможенных органов Российской </w:t>
      </w:r>
      <w:r w:rsidRPr="00774539">
        <w:rPr>
          <w:rFonts w:ascii="Times New Roman" w:hAnsi="Times New Roman" w:cs="Times New Roman"/>
          <w:sz w:val="24"/>
          <w:szCs w:val="24"/>
        </w:rPr>
        <w:lastRenderedPageBreak/>
        <w:t>Федерации, органов государственной противопожарной службы, органов по контролю за оборотом наркотических средств и психотропных веществ, учреждений и органов уголовно-исполнительной системы, погибших (умерших) или пропавших без вести при исполнении обязанностей военной службы или служебных обязанностей;</w:t>
      </w:r>
    </w:p>
    <w:p w:rsidR="00774539" w:rsidRPr="00774539" w:rsidRDefault="00774539" w:rsidP="00774539">
      <w:pPr>
        <w:pStyle w:val="ConsPlusNormal"/>
        <w:ind w:firstLine="540"/>
        <w:jc w:val="both"/>
        <w:rPr>
          <w:rFonts w:ascii="Times New Roman" w:hAnsi="Times New Roman" w:cs="Times New Roman"/>
          <w:sz w:val="24"/>
          <w:szCs w:val="24"/>
        </w:rPr>
      </w:pPr>
      <w:r w:rsidRPr="00774539">
        <w:rPr>
          <w:rFonts w:ascii="Times New Roman" w:hAnsi="Times New Roman" w:cs="Times New Roman"/>
          <w:sz w:val="24"/>
          <w:szCs w:val="24"/>
        </w:rPr>
        <w:t>- пенсионеры по старости;</w:t>
      </w:r>
    </w:p>
    <w:p w:rsidR="00774539" w:rsidRPr="00774539" w:rsidRDefault="00774539" w:rsidP="00774539">
      <w:pPr>
        <w:pStyle w:val="ConsPlusNormal"/>
        <w:ind w:firstLine="540"/>
        <w:jc w:val="both"/>
        <w:rPr>
          <w:rFonts w:ascii="Times New Roman" w:hAnsi="Times New Roman" w:cs="Times New Roman"/>
          <w:sz w:val="24"/>
          <w:szCs w:val="24"/>
        </w:rPr>
      </w:pPr>
      <w:r w:rsidRPr="00774539">
        <w:rPr>
          <w:rFonts w:ascii="Times New Roman" w:hAnsi="Times New Roman" w:cs="Times New Roman"/>
          <w:sz w:val="24"/>
          <w:szCs w:val="24"/>
        </w:rPr>
        <w:t>- члены семьи работника, которому было предоставлено служебное жилое помещение или жилое помещение в общежитии и который умер;</w:t>
      </w:r>
    </w:p>
    <w:p w:rsidR="00774539" w:rsidRPr="00774539" w:rsidRDefault="00774539" w:rsidP="00774539">
      <w:pPr>
        <w:pStyle w:val="ConsPlusNormal"/>
        <w:ind w:firstLine="540"/>
        <w:jc w:val="both"/>
        <w:rPr>
          <w:rFonts w:ascii="Times New Roman" w:hAnsi="Times New Roman" w:cs="Times New Roman"/>
          <w:sz w:val="24"/>
          <w:szCs w:val="24"/>
        </w:rPr>
      </w:pPr>
      <w:r w:rsidRPr="00774539">
        <w:rPr>
          <w:rFonts w:ascii="Times New Roman" w:hAnsi="Times New Roman" w:cs="Times New Roman"/>
          <w:sz w:val="24"/>
          <w:szCs w:val="24"/>
        </w:rPr>
        <w:t>- инвалиды I или II групп, инвалидность которых наступила вследствие трудового увечья по вине работодателя, инвалиды I или II групп, инвалидность которых наступила вследствие профессионального заболевания в связи с исполнением трудовых обязанностей, инвалиды из числа военнослужащих, ставших инвалидами I или II групп вследствие ранения, контузии или увечья, полученных при исполнении обязанностей военной службы, либо вследствие заболевания, связанного с исполнением обязанностей военной службы.</w:t>
      </w:r>
    </w:p>
    <w:p w:rsidR="00774539" w:rsidRPr="00774539" w:rsidRDefault="00774539" w:rsidP="00774539">
      <w:pPr>
        <w:pStyle w:val="ConsPlusNormal"/>
        <w:ind w:firstLine="540"/>
        <w:jc w:val="both"/>
        <w:rPr>
          <w:rFonts w:ascii="Times New Roman" w:hAnsi="Times New Roman" w:cs="Times New Roman"/>
          <w:sz w:val="24"/>
          <w:szCs w:val="24"/>
        </w:rPr>
      </w:pPr>
    </w:p>
    <w:p w:rsidR="00774539" w:rsidRPr="00774539" w:rsidRDefault="00D1754E" w:rsidP="00774539">
      <w:pPr>
        <w:pStyle w:val="ConsPlusNormal"/>
        <w:jc w:val="center"/>
        <w:outlineLvl w:val="0"/>
        <w:rPr>
          <w:rFonts w:ascii="Times New Roman" w:hAnsi="Times New Roman" w:cs="Times New Roman"/>
          <w:sz w:val="24"/>
          <w:szCs w:val="24"/>
        </w:rPr>
      </w:pPr>
      <w:r>
        <w:rPr>
          <w:rFonts w:ascii="Times New Roman" w:hAnsi="Times New Roman" w:cs="Times New Roman"/>
          <w:sz w:val="24"/>
          <w:szCs w:val="24"/>
        </w:rPr>
        <w:t>6</w:t>
      </w:r>
      <w:r w:rsidR="00774539" w:rsidRPr="00774539">
        <w:rPr>
          <w:rFonts w:ascii="Times New Roman" w:hAnsi="Times New Roman" w:cs="Times New Roman"/>
          <w:sz w:val="24"/>
          <w:szCs w:val="24"/>
        </w:rPr>
        <w:t>. Предоставление жилых помещений в общежитиях</w:t>
      </w:r>
    </w:p>
    <w:p w:rsidR="00774539" w:rsidRPr="00774539" w:rsidRDefault="00774539" w:rsidP="00774539">
      <w:pPr>
        <w:pStyle w:val="ConsPlusNormal"/>
        <w:ind w:firstLine="540"/>
        <w:jc w:val="both"/>
        <w:rPr>
          <w:rFonts w:ascii="Times New Roman" w:hAnsi="Times New Roman" w:cs="Times New Roman"/>
          <w:sz w:val="24"/>
          <w:szCs w:val="24"/>
        </w:rPr>
      </w:pPr>
    </w:p>
    <w:p w:rsidR="00774539" w:rsidRPr="00774539" w:rsidRDefault="00D1754E" w:rsidP="0077453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w:t>
      </w:r>
      <w:r w:rsidR="00774539" w:rsidRPr="00774539">
        <w:rPr>
          <w:rFonts w:ascii="Times New Roman" w:hAnsi="Times New Roman" w:cs="Times New Roman"/>
          <w:sz w:val="24"/>
          <w:szCs w:val="24"/>
        </w:rPr>
        <w:t>.1. Жилые помещения в общежитиях предоставляются из расчета не менее шести квадратных метров жилой площади на одного человека.</w:t>
      </w:r>
    </w:p>
    <w:p w:rsidR="00774539" w:rsidRPr="00774539" w:rsidRDefault="00D1754E" w:rsidP="0077453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w:t>
      </w:r>
      <w:r w:rsidR="00774539" w:rsidRPr="00774539">
        <w:rPr>
          <w:rFonts w:ascii="Times New Roman" w:hAnsi="Times New Roman" w:cs="Times New Roman"/>
          <w:sz w:val="24"/>
          <w:szCs w:val="24"/>
        </w:rPr>
        <w:t xml:space="preserve">.2. Нанимателем жилого помещения в общежитии может быть гражданин, </w:t>
      </w:r>
      <w:r w:rsidR="00D519C6">
        <w:rPr>
          <w:rFonts w:ascii="Times New Roman" w:hAnsi="Times New Roman" w:cs="Times New Roman"/>
          <w:sz w:val="24"/>
          <w:szCs w:val="24"/>
        </w:rPr>
        <w:t xml:space="preserve">                 </w:t>
      </w:r>
      <w:r w:rsidR="00774539" w:rsidRPr="00774539">
        <w:rPr>
          <w:rFonts w:ascii="Times New Roman" w:hAnsi="Times New Roman" w:cs="Times New Roman"/>
          <w:sz w:val="24"/>
          <w:szCs w:val="24"/>
        </w:rPr>
        <w:t xml:space="preserve">не обеспеченный жильем в населенном пункте, в котором он работает, проходит службу или учится. </w:t>
      </w:r>
    </w:p>
    <w:p w:rsidR="00774539" w:rsidRPr="00774539" w:rsidRDefault="00D1754E" w:rsidP="0077453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w:t>
      </w:r>
      <w:r w:rsidR="00774539" w:rsidRPr="00774539">
        <w:rPr>
          <w:rFonts w:ascii="Times New Roman" w:hAnsi="Times New Roman" w:cs="Times New Roman"/>
          <w:sz w:val="24"/>
          <w:szCs w:val="24"/>
        </w:rPr>
        <w:t>.3. Срок договора найма жилого помещения в общежитии должен быть установлен условием договора, в котором предусматривается, что действие договора прекращается в связи с прекращением трудовых либо служебных отношений с наймодателем либо окончанием срока обучения в учебном заведении или отчислением из него. Конкретная дата прекращения договора будет определяться моментом прекращения соответствующих отношений, служивших условием предоставления жилого помещения в общежитии.</w:t>
      </w:r>
    </w:p>
    <w:p w:rsidR="00774539" w:rsidRPr="00774539" w:rsidRDefault="00D1754E" w:rsidP="0077453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w:t>
      </w:r>
      <w:r w:rsidR="00774539" w:rsidRPr="00774539">
        <w:rPr>
          <w:rFonts w:ascii="Times New Roman" w:hAnsi="Times New Roman" w:cs="Times New Roman"/>
          <w:sz w:val="24"/>
          <w:szCs w:val="24"/>
        </w:rPr>
        <w:t>.4. Не могут быть выселены из жилых помещений в общежитиях без предоставления других жилых помещений не являющиеся нанимателями жилых помещений по договору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состоящие на учете в качестве нуждающихся в жилых помещениях:</w:t>
      </w:r>
    </w:p>
    <w:p w:rsidR="00774539" w:rsidRPr="00774539" w:rsidRDefault="00774539" w:rsidP="00774539">
      <w:pPr>
        <w:pStyle w:val="ConsPlusNormal"/>
        <w:ind w:firstLine="540"/>
        <w:jc w:val="both"/>
        <w:rPr>
          <w:rFonts w:ascii="Times New Roman" w:hAnsi="Times New Roman" w:cs="Times New Roman"/>
          <w:sz w:val="24"/>
          <w:szCs w:val="24"/>
        </w:rPr>
      </w:pPr>
      <w:r w:rsidRPr="00774539">
        <w:rPr>
          <w:rFonts w:ascii="Times New Roman" w:hAnsi="Times New Roman" w:cs="Times New Roman"/>
          <w:sz w:val="24"/>
          <w:szCs w:val="24"/>
        </w:rPr>
        <w:t>- члены семьи военнослужащих, должностных лиц, сотрудников органов внутренних дел, органов федеральной службы безопасности, таможенных органов Российской Федерации, органов государственной противопожарной службы, органов по контролю за оборотом наркотических средств и психотропных веществ, учреждений и органов уголовно-исполнительной системы, погибших (умерших) или пропавших без вести при исполнении обязанностей военной службы или служебных обязанностей;</w:t>
      </w:r>
    </w:p>
    <w:p w:rsidR="00774539" w:rsidRPr="00774539" w:rsidRDefault="00774539" w:rsidP="00774539">
      <w:pPr>
        <w:pStyle w:val="ConsPlusNormal"/>
        <w:ind w:firstLine="540"/>
        <w:jc w:val="both"/>
        <w:rPr>
          <w:rFonts w:ascii="Times New Roman" w:hAnsi="Times New Roman" w:cs="Times New Roman"/>
          <w:sz w:val="24"/>
          <w:szCs w:val="24"/>
        </w:rPr>
      </w:pPr>
      <w:r w:rsidRPr="00774539">
        <w:rPr>
          <w:rFonts w:ascii="Times New Roman" w:hAnsi="Times New Roman" w:cs="Times New Roman"/>
          <w:sz w:val="24"/>
          <w:szCs w:val="24"/>
        </w:rPr>
        <w:t>- пенсионеры по старости;</w:t>
      </w:r>
    </w:p>
    <w:p w:rsidR="00774539" w:rsidRPr="00774539" w:rsidRDefault="00774539" w:rsidP="00774539">
      <w:pPr>
        <w:pStyle w:val="ConsPlusNormal"/>
        <w:ind w:firstLine="540"/>
        <w:jc w:val="both"/>
        <w:rPr>
          <w:rFonts w:ascii="Times New Roman" w:hAnsi="Times New Roman" w:cs="Times New Roman"/>
          <w:sz w:val="24"/>
          <w:szCs w:val="24"/>
        </w:rPr>
      </w:pPr>
      <w:r w:rsidRPr="00774539">
        <w:rPr>
          <w:rFonts w:ascii="Times New Roman" w:hAnsi="Times New Roman" w:cs="Times New Roman"/>
          <w:sz w:val="24"/>
          <w:szCs w:val="24"/>
        </w:rPr>
        <w:t>- члены семьи работника, которому было предоставлено служебное жилое помещение или жилое помещение в общежитии и который умер;</w:t>
      </w:r>
    </w:p>
    <w:p w:rsidR="00774539" w:rsidRPr="00774539" w:rsidRDefault="00774539" w:rsidP="00774539">
      <w:pPr>
        <w:pStyle w:val="ConsPlusNormal"/>
        <w:ind w:firstLine="540"/>
        <w:jc w:val="both"/>
        <w:rPr>
          <w:rFonts w:ascii="Times New Roman" w:hAnsi="Times New Roman" w:cs="Times New Roman"/>
          <w:sz w:val="24"/>
          <w:szCs w:val="24"/>
        </w:rPr>
      </w:pPr>
      <w:r w:rsidRPr="00774539">
        <w:rPr>
          <w:rFonts w:ascii="Times New Roman" w:hAnsi="Times New Roman" w:cs="Times New Roman"/>
          <w:sz w:val="24"/>
          <w:szCs w:val="24"/>
        </w:rPr>
        <w:t>- инвалиды I или II групп, инвалидность которых наступила вследствие трудового увечья по вине работодателя, инвалиды I или II групп, инвалидность которых наступила вследствие профессионального заболевания в связи с исполнением трудовых обязанностей, инвалиды из числа военнослужащих, ставших инвалидами I или II групп вследствие ранения, контузии или увечья, полученных при исполнении обязанностей военной службы, либо вследствие заболевания, связанного с исполнением обязанностей военной службы.</w:t>
      </w:r>
    </w:p>
    <w:p w:rsidR="00774539" w:rsidRPr="00774539" w:rsidRDefault="00774539" w:rsidP="00774539">
      <w:pPr>
        <w:pStyle w:val="ConsPlusNormal"/>
        <w:ind w:firstLine="540"/>
        <w:jc w:val="both"/>
        <w:rPr>
          <w:rFonts w:ascii="Times New Roman" w:hAnsi="Times New Roman" w:cs="Times New Roman"/>
          <w:sz w:val="24"/>
          <w:szCs w:val="24"/>
        </w:rPr>
      </w:pPr>
    </w:p>
    <w:p w:rsidR="00774539" w:rsidRPr="00774539" w:rsidRDefault="00D1754E" w:rsidP="00774539">
      <w:pPr>
        <w:pStyle w:val="ConsPlusNormal"/>
        <w:jc w:val="center"/>
        <w:outlineLvl w:val="0"/>
        <w:rPr>
          <w:rFonts w:ascii="Times New Roman" w:hAnsi="Times New Roman" w:cs="Times New Roman"/>
          <w:sz w:val="24"/>
          <w:szCs w:val="24"/>
        </w:rPr>
      </w:pPr>
      <w:r>
        <w:rPr>
          <w:rFonts w:ascii="Times New Roman" w:hAnsi="Times New Roman" w:cs="Times New Roman"/>
          <w:sz w:val="24"/>
          <w:szCs w:val="24"/>
        </w:rPr>
        <w:t>7</w:t>
      </w:r>
      <w:r w:rsidR="00774539" w:rsidRPr="00774539">
        <w:rPr>
          <w:rFonts w:ascii="Times New Roman" w:hAnsi="Times New Roman" w:cs="Times New Roman"/>
          <w:sz w:val="24"/>
          <w:szCs w:val="24"/>
        </w:rPr>
        <w:t>. Предоставление жилых помещений маневренного фонда</w:t>
      </w:r>
    </w:p>
    <w:p w:rsidR="00774539" w:rsidRPr="00774539" w:rsidRDefault="00774539" w:rsidP="00774539">
      <w:pPr>
        <w:pStyle w:val="ConsPlusNormal"/>
        <w:ind w:firstLine="540"/>
        <w:jc w:val="both"/>
        <w:rPr>
          <w:rFonts w:ascii="Times New Roman" w:hAnsi="Times New Roman" w:cs="Times New Roman"/>
          <w:sz w:val="24"/>
          <w:szCs w:val="24"/>
        </w:rPr>
      </w:pPr>
    </w:p>
    <w:p w:rsidR="00774539" w:rsidRPr="00774539" w:rsidRDefault="00774539" w:rsidP="00774539">
      <w:pPr>
        <w:pStyle w:val="ConsPlusNormal"/>
        <w:ind w:firstLine="540"/>
        <w:jc w:val="both"/>
        <w:rPr>
          <w:rFonts w:ascii="Times New Roman" w:hAnsi="Times New Roman" w:cs="Times New Roman"/>
          <w:sz w:val="24"/>
          <w:szCs w:val="24"/>
        </w:rPr>
      </w:pPr>
      <w:r w:rsidRPr="00774539">
        <w:rPr>
          <w:rFonts w:ascii="Times New Roman" w:hAnsi="Times New Roman" w:cs="Times New Roman"/>
          <w:sz w:val="24"/>
          <w:szCs w:val="24"/>
        </w:rPr>
        <w:t xml:space="preserve">Жилые помещения маневренного фонда предоставляются из расчета не менее чем </w:t>
      </w:r>
      <w:r w:rsidRPr="00774539">
        <w:rPr>
          <w:rFonts w:ascii="Times New Roman" w:hAnsi="Times New Roman" w:cs="Times New Roman"/>
          <w:sz w:val="24"/>
          <w:szCs w:val="24"/>
        </w:rPr>
        <w:lastRenderedPageBreak/>
        <w:t>шесть квадратных метров жилой площади на одного человека.</w:t>
      </w:r>
    </w:p>
    <w:p w:rsidR="00774539" w:rsidRPr="00774539" w:rsidRDefault="00D1754E" w:rsidP="0077453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w:t>
      </w:r>
      <w:r w:rsidR="00774539" w:rsidRPr="00774539">
        <w:rPr>
          <w:rFonts w:ascii="Times New Roman" w:hAnsi="Times New Roman" w:cs="Times New Roman"/>
          <w:sz w:val="24"/>
          <w:szCs w:val="24"/>
        </w:rPr>
        <w:t>.1. Договор найма жилого помещения маневренного фонда заключается с гражданами:</w:t>
      </w:r>
    </w:p>
    <w:p w:rsidR="00774539" w:rsidRPr="00774539" w:rsidRDefault="00774539" w:rsidP="00774539">
      <w:pPr>
        <w:pStyle w:val="ConsPlusNormal"/>
        <w:ind w:firstLine="540"/>
        <w:jc w:val="both"/>
        <w:rPr>
          <w:rFonts w:ascii="Times New Roman" w:hAnsi="Times New Roman" w:cs="Times New Roman"/>
          <w:sz w:val="24"/>
          <w:szCs w:val="24"/>
        </w:rPr>
      </w:pPr>
      <w:bookmarkStart w:id="1" w:name="Par112"/>
      <w:bookmarkEnd w:id="1"/>
      <w:r w:rsidRPr="00774539">
        <w:rPr>
          <w:rFonts w:ascii="Times New Roman" w:hAnsi="Times New Roman" w:cs="Times New Roman"/>
          <w:sz w:val="24"/>
          <w:szCs w:val="24"/>
        </w:rPr>
        <w:t>- в связи с капитальным ремонтом или реконструкцией дома, в котором находятся жилые помещения, занимаемые ими по договорам социального найма;</w:t>
      </w:r>
    </w:p>
    <w:p w:rsidR="00774539" w:rsidRPr="00774539" w:rsidRDefault="00774539" w:rsidP="00774539">
      <w:pPr>
        <w:pStyle w:val="ConsPlusNormal"/>
        <w:ind w:firstLine="540"/>
        <w:jc w:val="both"/>
        <w:rPr>
          <w:rFonts w:ascii="Times New Roman" w:hAnsi="Times New Roman" w:cs="Times New Roman"/>
          <w:sz w:val="24"/>
          <w:szCs w:val="24"/>
        </w:rPr>
      </w:pPr>
      <w:bookmarkStart w:id="2" w:name="Par114"/>
      <w:bookmarkEnd w:id="2"/>
      <w:r w:rsidRPr="00774539">
        <w:rPr>
          <w:rFonts w:ascii="Times New Roman" w:hAnsi="Times New Roman" w:cs="Times New Roman"/>
          <w:sz w:val="24"/>
          <w:szCs w:val="24"/>
        </w:rPr>
        <w:t>- утратившими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
    <w:p w:rsidR="00341EE4" w:rsidRDefault="00774539" w:rsidP="00774539">
      <w:pPr>
        <w:pStyle w:val="ConsPlusNormal"/>
        <w:ind w:firstLine="540"/>
        <w:jc w:val="both"/>
        <w:rPr>
          <w:rFonts w:ascii="Times New Roman" w:hAnsi="Times New Roman" w:cs="Times New Roman"/>
          <w:sz w:val="24"/>
          <w:szCs w:val="24"/>
        </w:rPr>
      </w:pPr>
      <w:bookmarkStart w:id="3" w:name="Par115"/>
      <w:bookmarkEnd w:id="3"/>
      <w:r w:rsidRPr="00774539">
        <w:rPr>
          <w:rFonts w:ascii="Times New Roman" w:hAnsi="Times New Roman" w:cs="Times New Roman"/>
          <w:sz w:val="24"/>
          <w:szCs w:val="24"/>
        </w:rPr>
        <w:t>- у которых единственные жилые помещения стали непригодными для проживания в результате чрезвычайных обстоятельств</w:t>
      </w:r>
      <w:r w:rsidR="00341EE4">
        <w:rPr>
          <w:rFonts w:ascii="Times New Roman" w:hAnsi="Times New Roman" w:cs="Times New Roman"/>
          <w:sz w:val="24"/>
          <w:szCs w:val="24"/>
        </w:rPr>
        <w:t>;</w:t>
      </w:r>
      <w:r w:rsidR="00452C8F">
        <w:rPr>
          <w:rFonts w:ascii="Times New Roman" w:hAnsi="Times New Roman" w:cs="Times New Roman"/>
          <w:sz w:val="24"/>
          <w:szCs w:val="24"/>
        </w:rPr>
        <w:t xml:space="preserve"> </w:t>
      </w:r>
    </w:p>
    <w:p w:rsidR="00341EE4" w:rsidRPr="00774539" w:rsidRDefault="00341EE4" w:rsidP="0077453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341EE4">
        <w:rPr>
          <w:rFonts w:ascii="Times New Roman" w:hAnsi="Times New Roman" w:cs="Times New Roman"/>
          <w:sz w:val="24"/>
          <w:szCs w:val="24"/>
        </w:rPr>
        <w:t>у которых жилые помещения стали непригодными для проживания в результате признания многоквартирного дома аварийным и подлежащим сносу или реконструкции;</w:t>
      </w:r>
    </w:p>
    <w:p w:rsidR="00774539" w:rsidRPr="00774539" w:rsidRDefault="00774539" w:rsidP="00774539">
      <w:pPr>
        <w:pStyle w:val="ConsPlusNormal"/>
        <w:ind w:firstLine="540"/>
        <w:jc w:val="both"/>
        <w:rPr>
          <w:rFonts w:ascii="Times New Roman" w:hAnsi="Times New Roman" w:cs="Times New Roman"/>
          <w:sz w:val="24"/>
          <w:szCs w:val="24"/>
        </w:rPr>
      </w:pPr>
      <w:bookmarkStart w:id="4" w:name="Par116"/>
      <w:bookmarkEnd w:id="4"/>
      <w:r w:rsidRPr="00774539">
        <w:rPr>
          <w:rFonts w:ascii="Times New Roman" w:hAnsi="Times New Roman" w:cs="Times New Roman"/>
          <w:sz w:val="24"/>
          <w:szCs w:val="24"/>
        </w:rPr>
        <w:t>- иных граждан в случаях, предусмотренных законодательством.</w:t>
      </w:r>
    </w:p>
    <w:p w:rsidR="00774539" w:rsidRPr="00774539" w:rsidRDefault="00D1754E" w:rsidP="0077453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w:t>
      </w:r>
      <w:r w:rsidR="00774539" w:rsidRPr="00774539">
        <w:rPr>
          <w:rFonts w:ascii="Times New Roman" w:hAnsi="Times New Roman" w:cs="Times New Roman"/>
          <w:sz w:val="24"/>
          <w:szCs w:val="24"/>
        </w:rPr>
        <w:t>.2. Жилые помещения маневренного фонда предоставляются во временное пользование по договорам найма жилого помещения маневренного фонда.</w:t>
      </w:r>
    </w:p>
    <w:p w:rsidR="00774539" w:rsidRPr="00774539" w:rsidRDefault="00D1754E" w:rsidP="0077453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w:t>
      </w:r>
      <w:r w:rsidR="00774539" w:rsidRPr="00774539">
        <w:rPr>
          <w:rFonts w:ascii="Times New Roman" w:hAnsi="Times New Roman" w:cs="Times New Roman"/>
          <w:sz w:val="24"/>
          <w:szCs w:val="24"/>
        </w:rPr>
        <w:t>.</w:t>
      </w:r>
      <w:r w:rsidR="00416DA0">
        <w:rPr>
          <w:rFonts w:ascii="Times New Roman" w:hAnsi="Times New Roman" w:cs="Times New Roman"/>
          <w:sz w:val="24"/>
          <w:szCs w:val="24"/>
        </w:rPr>
        <w:t>3</w:t>
      </w:r>
      <w:r w:rsidR="00774539" w:rsidRPr="00774539">
        <w:rPr>
          <w:rFonts w:ascii="Times New Roman" w:hAnsi="Times New Roman" w:cs="Times New Roman"/>
          <w:sz w:val="24"/>
          <w:szCs w:val="24"/>
        </w:rPr>
        <w:t>. Договор найма жилого помещения маневренного фонда заключается на период:</w:t>
      </w:r>
    </w:p>
    <w:p w:rsidR="00774539" w:rsidRPr="00036D78" w:rsidRDefault="00774539" w:rsidP="00774539">
      <w:pPr>
        <w:pStyle w:val="ConsPlusNormal"/>
        <w:ind w:firstLine="540"/>
        <w:jc w:val="both"/>
        <w:rPr>
          <w:rFonts w:ascii="Times New Roman" w:hAnsi="Times New Roman" w:cs="Times New Roman"/>
          <w:sz w:val="24"/>
          <w:szCs w:val="24"/>
        </w:rPr>
      </w:pPr>
      <w:r w:rsidRPr="00774539">
        <w:rPr>
          <w:rFonts w:ascii="Times New Roman" w:hAnsi="Times New Roman" w:cs="Times New Roman"/>
          <w:sz w:val="24"/>
          <w:szCs w:val="24"/>
        </w:rPr>
        <w:t xml:space="preserve">1) до завершения капитального ремонта или реконструкции дома (при заключении такого договора с гражданами, указанными </w:t>
      </w:r>
      <w:r w:rsidRPr="00036D78">
        <w:rPr>
          <w:rFonts w:ascii="Times New Roman" w:hAnsi="Times New Roman" w:cs="Times New Roman"/>
          <w:sz w:val="24"/>
          <w:szCs w:val="24"/>
        </w:rPr>
        <w:t xml:space="preserve">в </w:t>
      </w:r>
      <w:hyperlink w:anchor="Par112" w:tooltip="- в связи с капитальным ремонтом или реконструкцией дома, в котором находятся жилые помещения, занимаемые ими по договорам социального найма;" w:history="1">
        <w:r w:rsidRPr="00036D78">
          <w:rPr>
            <w:rFonts w:ascii="Times New Roman" w:hAnsi="Times New Roman" w:cs="Times New Roman"/>
            <w:sz w:val="24"/>
            <w:szCs w:val="24"/>
          </w:rPr>
          <w:t xml:space="preserve">абзаце 2 </w:t>
        </w:r>
        <w:r w:rsidR="007A47B6">
          <w:rPr>
            <w:rFonts w:ascii="Times New Roman" w:hAnsi="Times New Roman" w:cs="Times New Roman"/>
            <w:sz w:val="24"/>
            <w:szCs w:val="24"/>
          </w:rPr>
          <w:t>под</w:t>
        </w:r>
        <w:r w:rsidRPr="00036D78">
          <w:rPr>
            <w:rFonts w:ascii="Times New Roman" w:hAnsi="Times New Roman" w:cs="Times New Roman"/>
            <w:sz w:val="24"/>
            <w:szCs w:val="24"/>
          </w:rPr>
          <w:t xml:space="preserve">пункта </w:t>
        </w:r>
        <w:r w:rsidR="00416DA0">
          <w:rPr>
            <w:rFonts w:ascii="Times New Roman" w:hAnsi="Times New Roman" w:cs="Times New Roman"/>
            <w:sz w:val="24"/>
            <w:szCs w:val="24"/>
          </w:rPr>
          <w:t>7</w:t>
        </w:r>
        <w:r w:rsidRPr="00036D78">
          <w:rPr>
            <w:rFonts w:ascii="Times New Roman" w:hAnsi="Times New Roman" w:cs="Times New Roman"/>
            <w:sz w:val="24"/>
            <w:szCs w:val="24"/>
          </w:rPr>
          <w:t>.1</w:t>
        </w:r>
      </w:hyperlink>
      <w:r w:rsidRPr="00036D78">
        <w:rPr>
          <w:rFonts w:ascii="Times New Roman" w:hAnsi="Times New Roman" w:cs="Times New Roman"/>
          <w:sz w:val="24"/>
          <w:szCs w:val="24"/>
        </w:rPr>
        <w:t xml:space="preserve"> настоящего По</w:t>
      </w:r>
      <w:r w:rsidR="00036D78">
        <w:rPr>
          <w:rFonts w:ascii="Times New Roman" w:hAnsi="Times New Roman" w:cs="Times New Roman"/>
          <w:sz w:val="24"/>
          <w:szCs w:val="24"/>
        </w:rPr>
        <w:t>ложения</w:t>
      </w:r>
      <w:r w:rsidRPr="00036D78">
        <w:rPr>
          <w:rFonts w:ascii="Times New Roman" w:hAnsi="Times New Roman" w:cs="Times New Roman"/>
          <w:sz w:val="24"/>
          <w:szCs w:val="24"/>
        </w:rPr>
        <w:t>);</w:t>
      </w:r>
    </w:p>
    <w:p w:rsidR="00774539" w:rsidRPr="00036D78" w:rsidRDefault="00774539" w:rsidP="00774539">
      <w:pPr>
        <w:pStyle w:val="ConsPlusNormal"/>
        <w:ind w:firstLine="540"/>
        <w:jc w:val="both"/>
        <w:rPr>
          <w:rFonts w:ascii="Times New Roman" w:hAnsi="Times New Roman" w:cs="Times New Roman"/>
          <w:sz w:val="24"/>
          <w:szCs w:val="24"/>
        </w:rPr>
      </w:pPr>
      <w:r w:rsidRPr="00036D78">
        <w:rPr>
          <w:rFonts w:ascii="Times New Roman" w:hAnsi="Times New Roman" w:cs="Times New Roman"/>
          <w:sz w:val="24"/>
          <w:szCs w:val="24"/>
        </w:rPr>
        <w:t xml:space="preserve">2) до завершения расчетов с гражданами, утратившими жилые помещения в результате обращения взыскания на них, после продажи жилых помещений, на которые было обращено взыскание (при заключении такого договора с гражданами, указанными в </w:t>
      </w:r>
      <w:hyperlink w:anchor="Par114" w:tooltip="- утратившими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 w:history="1">
        <w:r w:rsidR="00416DA0">
          <w:rPr>
            <w:rFonts w:ascii="Times New Roman" w:hAnsi="Times New Roman" w:cs="Times New Roman"/>
            <w:sz w:val="24"/>
            <w:szCs w:val="24"/>
          </w:rPr>
          <w:t xml:space="preserve">абзаце 3 </w:t>
        </w:r>
        <w:r w:rsidR="007A47B6">
          <w:rPr>
            <w:rFonts w:ascii="Times New Roman" w:hAnsi="Times New Roman" w:cs="Times New Roman"/>
            <w:sz w:val="24"/>
            <w:szCs w:val="24"/>
          </w:rPr>
          <w:t>под</w:t>
        </w:r>
        <w:r w:rsidR="00416DA0">
          <w:rPr>
            <w:rFonts w:ascii="Times New Roman" w:hAnsi="Times New Roman" w:cs="Times New Roman"/>
            <w:sz w:val="24"/>
            <w:szCs w:val="24"/>
          </w:rPr>
          <w:t>пункта 7</w:t>
        </w:r>
        <w:r w:rsidRPr="00036D78">
          <w:rPr>
            <w:rFonts w:ascii="Times New Roman" w:hAnsi="Times New Roman" w:cs="Times New Roman"/>
            <w:sz w:val="24"/>
            <w:szCs w:val="24"/>
          </w:rPr>
          <w:t>.1</w:t>
        </w:r>
      </w:hyperlink>
      <w:r w:rsidRPr="00036D78">
        <w:rPr>
          <w:rFonts w:ascii="Times New Roman" w:hAnsi="Times New Roman" w:cs="Times New Roman"/>
          <w:sz w:val="24"/>
          <w:szCs w:val="24"/>
        </w:rPr>
        <w:t xml:space="preserve"> настоящего По</w:t>
      </w:r>
      <w:r w:rsidR="00036D78">
        <w:rPr>
          <w:rFonts w:ascii="Times New Roman" w:hAnsi="Times New Roman" w:cs="Times New Roman"/>
          <w:sz w:val="24"/>
          <w:szCs w:val="24"/>
        </w:rPr>
        <w:t>ложения</w:t>
      </w:r>
      <w:r w:rsidRPr="00036D78">
        <w:rPr>
          <w:rFonts w:ascii="Times New Roman" w:hAnsi="Times New Roman" w:cs="Times New Roman"/>
          <w:sz w:val="24"/>
          <w:szCs w:val="24"/>
        </w:rPr>
        <w:t>);</w:t>
      </w:r>
    </w:p>
    <w:p w:rsidR="00774539" w:rsidRDefault="00774539" w:rsidP="00774539">
      <w:pPr>
        <w:pStyle w:val="ConsPlusNormal"/>
        <w:ind w:firstLine="540"/>
        <w:jc w:val="both"/>
        <w:rPr>
          <w:rFonts w:ascii="Times New Roman" w:hAnsi="Times New Roman" w:cs="Times New Roman"/>
          <w:sz w:val="24"/>
          <w:szCs w:val="24"/>
        </w:rPr>
      </w:pPr>
      <w:r w:rsidRPr="00036D78">
        <w:rPr>
          <w:rFonts w:ascii="Times New Roman" w:hAnsi="Times New Roman" w:cs="Times New Roman"/>
          <w:sz w:val="24"/>
          <w:szCs w:val="24"/>
        </w:rPr>
        <w:t>3) до завершения расчетов с гражданами, единственное жилое помещение которых стало непригодным для проживания в результате чрезвычайных обстоятельств,</w:t>
      </w:r>
      <w:r w:rsidR="00452C8F" w:rsidRPr="00452C8F">
        <w:rPr>
          <w:rFonts w:ascii="Times New Roman" w:hAnsi="Times New Roman" w:cs="Times New Roman"/>
          <w:sz w:val="24"/>
          <w:szCs w:val="24"/>
        </w:rPr>
        <w:t xml:space="preserve"> </w:t>
      </w:r>
      <w:r w:rsidR="00452C8F">
        <w:rPr>
          <w:rFonts w:ascii="Times New Roman" w:hAnsi="Times New Roman" w:cs="Times New Roman"/>
          <w:sz w:val="24"/>
          <w:szCs w:val="24"/>
        </w:rPr>
        <w:t>в результате признания многоквартирного дома аварийным и подлежащим сносу или реконструкции</w:t>
      </w:r>
      <w:r w:rsidRPr="00036D78">
        <w:rPr>
          <w:rFonts w:ascii="Times New Roman" w:hAnsi="Times New Roman" w:cs="Times New Roman"/>
          <w:sz w:val="24"/>
          <w:szCs w:val="24"/>
        </w:rPr>
        <w:t xml:space="preserve"> в порядке, предусмотренном Жилищным </w:t>
      </w:r>
      <w:hyperlink r:id="rId15" w:tooltip="&quot;Жилищный кодекс Российской Федерации&quot; от 29.12.2004 N 188-ФЗ (ред. от 28.11.2018){КонсультантПлюс}" w:history="1">
        <w:r w:rsidRPr="00036D78">
          <w:rPr>
            <w:rFonts w:ascii="Times New Roman" w:hAnsi="Times New Roman" w:cs="Times New Roman"/>
            <w:sz w:val="24"/>
            <w:szCs w:val="24"/>
          </w:rPr>
          <w:t>кодексом</w:t>
        </w:r>
      </w:hyperlink>
      <w:r w:rsidRPr="00036D78">
        <w:rPr>
          <w:rFonts w:ascii="Times New Roman" w:hAnsi="Times New Roman" w:cs="Times New Roman"/>
          <w:sz w:val="24"/>
          <w:szCs w:val="24"/>
        </w:rPr>
        <w:t xml:space="preserve"> Российской Федерации и другими федеральными законами, либо до предоставления им жилых помещений государственного или муниципального жилищного фонда в случаях и в порядке, которые предусмотрены Жилищным </w:t>
      </w:r>
      <w:hyperlink r:id="rId16" w:tooltip="&quot;Жилищный кодекс Российской Федерации&quot; от 29.12.2004 N 188-ФЗ (ред. от 28.11.2018){КонсультантПлюс}" w:history="1">
        <w:r w:rsidRPr="00036D78">
          <w:rPr>
            <w:rFonts w:ascii="Times New Roman" w:hAnsi="Times New Roman" w:cs="Times New Roman"/>
            <w:sz w:val="24"/>
            <w:szCs w:val="24"/>
          </w:rPr>
          <w:t>кодексом</w:t>
        </w:r>
      </w:hyperlink>
      <w:r w:rsidRPr="00036D78">
        <w:rPr>
          <w:rFonts w:ascii="Times New Roman" w:hAnsi="Times New Roman" w:cs="Times New Roman"/>
          <w:sz w:val="24"/>
          <w:szCs w:val="24"/>
        </w:rPr>
        <w:t xml:space="preserve"> Российской Федерации</w:t>
      </w:r>
      <w:r w:rsidR="00003EF6">
        <w:rPr>
          <w:rFonts w:ascii="Times New Roman" w:hAnsi="Times New Roman" w:cs="Times New Roman"/>
          <w:sz w:val="24"/>
          <w:szCs w:val="24"/>
        </w:rPr>
        <w:t>, но не более чем на 2 года</w:t>
      </w:r>
      <w:r w:rsidRPr="00036D78">
        <w:rPr>
          <w:rFonts w:ascii="Times New Roman" w:hAnsi="Times New Roman" w:cs="Times New Roman"/>
          <w:sz w:val="24"/>
          <w:szCs w:val="24"/>
        </w:rPr>
        <w:t xml:space="preserve"> (при заключении такого договора с гражданами, указанными в </w:t>
      </w:r>
      <w:hyperlink w:anchor="Par115" w:tooltip="- у которых единственные жилые помещения стали непригодными для проживания в результате чрезвычайных обстоятельств;" w:history="1">
        <w:r w:rsidRPr="00036D78">
          <w:rPr>
            <w:rFonts w:ascii="Times New Roman" w:hAnsi="Times New Roman" w:cs="Times New Roman"/>
            <w:sz w:val="24"/>
            <w:szCs w:val="24"/>
          </w:rPr>
          <w:t>абзаце</w:t>
        </w:r>
        <w:r w:rsidR="00416DA0">
          <w:rPr>
            <w:rFonts w:ascii="Times New Roman" w:hAnsi="Times New Roman" w:cs="Times New Roman"/>
            <w:sz w:val="24"/>
            <w:szCs w:val="24"/>
          </w:rPr>
          <w:t xml:space="preserve"> 4 </w:t>
        </w:r>
        <w:r w:rsidR="007A47B6">
          <w:rPr>
            <w:rFonts w:ascii="Times New Roman" w:hAnsi="Times New Roman" w:cs="Times New Roman"/>
            <w:sz w:val="24"/>
            <w:szCs w:val="24"/>
          </w:rPr>
          <w:t>под</w:t>
        </w:r>
        <w:r w:rsidR="00416DA0">
          <w:rPr>
            <w:rFonts w:ascii="Times New Roman" w:hAnsi="Times New Roman" w:cs="Times New Roman"/>
            <w:sz w:val="24"/>
            <w:szCs w:val="24"/>
          </w:rPr>
          <w:t>пункта 7</w:t>
        </w:r>
        <w:r w:rsidRPr="00036D78">
          <w:rPr>
            <w:rFonts w:ascii="Times New Roman" w:hAnsi="Times New Roman" w:cs="Times New Roman"/>
            <w:sz w:val="24"/>
            <w:szCs w:val="24"/>
          </w:rPr>
          <w:t>.1</w:t>
        </w:r>
      </w:hyperlink>
      <w:r w:rsidR="00036D78">
        <w:rPr>
          <w:rFonts w:ascii="Times New Roman" w:hAnsi="Times New Roman" w:cs="Times New Roman"/>
          <w:sz w:val="24"/>
          <w:szCs w:val="24"/>
        </w:rPr>
        <w:t xml:space="preserve"> настоящего Положения</w:t>
      </w:r>
      <w:r w:rsidRPr="00036D78">
        <w:rPr>
          <w:rFonts w:ascii="Times New Roman" w:hAnsi="Times New Roman" w:cs="Times New Roman"/>
          <w:sz w:val="24"/>
          <w:szCs w:val="24"/>
        </w:rPr>
        <w:t>);</w:t>
      </w:r>
    </w:p>
    <w:p w:rsidR="00341EE4" w:rsidRPr="00036D78" w:rsidRDefault="00341EE4" w:rsidP="00341EE4">
      <w:pPr>
        <w:adjustRightInd w:val="0"/>
        <w:ind w:firstLine="540"/>
        <w:jc w:val="both"/>
        <w:rPr>
          <w:sz w:val="24"/>
          <w:szCs w:val="24"/>
        </w:rPr>
      </w:pPr>
      <w:r>
        <w:rPr>
          <w:sz w:val="24"/>
          <w:szCs w:val="24"/>
        </w:rPr>
        <w:t xml:space="preserve">4) </w:t>
      </w:r>
      <w:r>
        <w:rPr>
          <w:rFonts w:eastAsiaTheme="minorHAnsi"/>
          <w:sz w:val="24"/>
          <w:szCs w:val="24"/>
          <w:lang w:eastAsia="en-US"/>
        </w:rPr>
        <w:t xml:space="preserve">до завершения расчетов с гражданами, указанными </w:t>
      </w:r>
      <w:r w:rsidRPr="00036D78">
        <w:rPr>
          <w:sz w:val="24"/>
          <w:szCs w:val="24"/>
        </w:rPr>
        <w:t xml:space="preserve">в </w:t>
      </w:r>
      <w:hyperlink w:anchor="Par115" w:tooltip="- у которых единственные жилые помещения стали непригодными для проживания в результате чрезвычайных обстоятельств;" w:history="1">
        <w:r w:rsidRPr="00036D78">
          <w:rPr>
            <w:sz w:val="24"/>
            <w:szCs w:val="24"/>
          </w:rPr>
          <w:t>абзаце</w:t>
        </w:r>
        <w:r>
          <w:rPr>
            <w:sz w:val="24"/>
            <w:szCs w:val="24"/>
          </w:rPr>
          <w:t xml:space="preserve"> 5 подпункта 7</w:t>
        </w:r>
        <w:r w:rsidRPr="00036D78">
          <w:rPr>
            <w:sz w:val="24"/>
            <w:szCs w:val="24"/>
          </w:rPr>
          <w:t>.1</w:t>
        </w:r>
      </w:hyperlink>
      <w:r>
        <w:rPr>
          <w:sz w:val="24"/>
          <w:szCs w:val="24"/>
        </w:rPr>
        <w:t xml:space="preserve"> настоящего Положения</w:t>
      </w:r>
      <w:r>
        <w:rPr>
          <w:rFonts w:eastAsiaTheme="minorHAnsi"/>
          <w:sz w:val="24"/>
          <w:szCs w:val="24"/>
          <w:lang w:eastAsia="en-US"/>
        </w:rPr>
        <w:t>, либо до предоставления им жилых помещений, но не более чем на два года;</w:t>
      </w:r>
    </w:p>
    <w:p w:rsidR="00774539" w:rsidRPr="00036D78" w:rsidRDefault="00341EE4" w:rsidP="0077453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w:t>
      </w:r>
      <w:r w:rsidR="00774539" w:rsidRPr="00036D78">
        <w:rPr>
          <w:rFonts w:ascii="Times New Roman" w:hAnsi="Times New Roman" w:cs="Times New Roman"/>
          <w:sz w:val="24"/>
          <w:szCs w:val="24"/>
        </w:rPr>
        <w:t xml:space="preserve">) установленный законодательством (при заключении такого договора с гражданами, указанными в </w:t>
      </w:r>
      <w:hyperlink w:anchor="Par116" w:tooltip="- иных граждан в случаях, предусмотренных законодательством." w:history="1">
        <w:r w:rsidR="00774539" w:rsidRPr="00036D78">
          <w:rPr>
            <w:rFonts w:ascii="Times New Roman" w:hAnsi="Times New Roman" w:cs="Times New Roman"/>
            <w:sz w:val="24"/>
            <w:szCs w:val="24"/>
          </w:rPr>
          <w:t xml:space="preserve">абзаце </w:t>
        </w:r>
        <w:r>
          <w:rPr>
            <w:rFonts w:ascii="Times New Roman" w:hAnsi="Times New Roman" w:cs="Times New Roman"/>
            <w:sz w:val="24"/>
            <w:szCs w:val="24"/>
          </w:rPr>
          <w:t>6</w:t>
        </w:r>
        <w:r w:rsidR="00774539" w:rsidRPr="00036D78">
          <w:rPr>
            <w:rFonts w:ascii="Times New Roman" w:hAnsi="Times New Roman" w:cs="Times New Roman"/>
            <w:sz w:val="24"/>
            <w:szCs w:val="24"/>
          </w:rPr>
          <w:t xml:space="preserve"> </w:t>
        </w:r>
        <w:r w:rsidR="007A47B6">
          <w:rPr>
            <w:rFonts w:ascii="Times New Roman" w:hAnsi="Times New Roman" w:cs="Times New Roman"/>
            <w:sz w:val="24"/>
            <w:szCs w:val="24"/>
          </w:rPr>
          <w:t>под</w:t>
        </w:r>
        <w:r w:rsidR="00774539" w:rsidRPr="00036D78">
          <w:rPr>
            <w:rFonts w:ascii="Times New Roman" w:hAnsi="Times New Roman" w:cs="Times New Roman"/>
            <w:sz w:val="24"/>
            <w:szCs w:val="24"/>
          </w:rPr>
          <w:t xml:space="preserve">пункта </w:t>
        </w:r>
        <w:r w:rsidR="00416DA0">
          <w:rPr>
            <w:rFonts w:ascii="Times New Roman" w:hAnsi="Times New Roman" w:cs="Times New Roman"/>
            <w:sz w:val="24"/>
            <w:szCs w:val="24"/>
          </w:rPr>
          <w:t>7</w:t>
        </w:r>
        <w:r w:rsidR="00774539" w:rsidRPr="00036D78">
          <w:rPr>
            <w:rFonts w:ascii="Times New Roman" w:hAnsi="Times New Roman" w:cs="Times New Roman"/>
            <w:sz w:val="24"/>
            <w:szCs w:val="24"/>
          </w:rPr>
          <w:t>.1</w:t>
        </w:r>
      </w:hyperlink>
      <w:r w:rsidR="00774539" w:rsidRPr="00036D78">
        <w:rPr>
          <w:rFonts w:ascii="Times New Roman" w:hAnsi="Times New Roman" w:cs="Times New Roman"/>
          <w:sz w:val="24"/>
          <w:szCs w:val="24"/>
        </w:rPr>
        <w:t xml:space="preserve"> настоящего По</w:t>
      </w:r>
      <w:r w:rsidR="00036D78">
        <w:rPr>
          <w:rFonts w:ascii="Times New Roman" w:hAnsi="Times New Roman" w:cs="Times New Roman"/>
          <w:sz w:val="24"/>
          <w:szCs w:val="24"/>
        </w:rPr>
        <w:t>ложения</w:t>
      </w:r>
      <w:r w:rsidR="00774539" w:rsidRPr="00036D78">
        <w:rPr>
          <w:rFonts w:ascii="Times New Roman" w:hAnsi="Times New Roman" w:cs="Times New Roman"/>
          <w:sz w:val="24"/>
          <w:szCs w:val="24"/>
        </w:rPr>
        <w:t>).</w:t>
      </w:r>
    </w:p>
    <w:p w:rsidR="00774539" w:rsidRDefault="00797005" w:rsidP="00575440">
      <w:pPr>
        <w:adjustRightInd w:val="0"/>
        <w:ind w:firstLine="540"/>
        <w:jc w:val="both"/>
        <w:rPr>
          <w:sz w:val="24"/>
          <w:szCs w:val="24"/>
        </w:rPr>
      </w:pPr>
      <w:r>
        <w:rPr>
          <w:sz w:val="24"/>
          <w:szCs w:val="24"/>
        </w:rPr>
        <w:t xml:space="preserve">7.4. </w:t>
      </w:r>
      <w:r w:rsidR="00575440">
        <w:rPr>
          <w:sz w:val="24"/>
          <w:szCs w:val="24"/>
        </w:rPr>
        <w:t>В случаях, если п</w:t>
      </w:r>
      <w:r>
        <w:rPr>
          <w:sz w:val="24"/>
          <w:szCs w:val="24"/>
        </w:rPr>
        <w:t xml:space="preserve">о окончании </w:t>
      </w:r>
      <w:r w:rsidR="00715938">
        <w:rPr>
          <w:sz w:val="24"/>
          <w:szCs w:val="24"/>
        </w:rPr>
        <w:t>срока</w:t>
      </w:r>
      <w:r>
        <w:rPr>
          <w:sz w:val="24"/>
          <w:szCs w:val="24"/>
        </w:rPr>
        <w:t xml:space="preserve"> предоставления жилого помещения по договору найма жилого помещения маневренного фонда </w:t>
      </w:r>
      <w:r w:rsidR="00575440">
        <w:rPr>
          <w:rFonts w:eastAsiaTheme="minorHAnsi"/>
          <w:sz w:val="24"/>
          <w:szCs w:val="24"/>
          <w:lang w:eastAsia="en-US"/>
        </w:rPr>
        <w:t xml:space="preserve">гражданин </w:t>
      </w:r>
      <w:r w:rsidR="00A173D0">
        <w:rPr>
          <w:rFonts w:eastAsiaTheme="minorHAnsi"/>
          <w:sz w:val="24"/>
          <w:szCs w:val="24"/>
          <w:lang w:eastAsia="en-US"/>
        </w:rPr>
        <w:t>не утратил</w:t>
      </w:r>
      <w:r w:rsidR="00575440">
        <w:rPr>
          <w:rFonts w:eastAsiaTheme="minorHAnsi"/>
          <w:sz w:val="24"/>
          <w:szCs w:val="24"/>
          <w:lang w:eastAsia="en-US"/>
        </w:rPr>
        <w:t xml:space="preserve"> оснований </w:t>
      </w:r>
      <w:r w:rsidR="00A173D0">
        <w:rPr>
          <w:rFonts w:eastAsiaTheme="minorHAnsi"/>
          <w:sz w:val="24"/>
          <w:szCs w:val="24"/>
          <w:lang w:eastAsia="en-US"/>
        </w:rPr>
        <w:t xml:space="preserve">для </w:t>
      </w:r>
      <w:r w:rsidR="00575440">
        <w:rPr>
          <w:rFonts w:eastAsiaTheme="minorHAnsi"/>
          <w:sz w:val="24"/>
          <w:szCs w:val="24"/>
          <w:lang w:eastAsia="en-US"/>
        </w:rPr>
        <w:t xml:space="preserve">предоставления жилого помещения маневренного фонда, указанных в </w:t>
      </w:r>
      <w:r w:rsidR="007A47B6">
        <w:rPr>
          <w:rFonts w:eastAsiaTheme="minorHAnsi"/>
          <w:sz w:val="24"/>
          <w:szCs w:val="24"/>
          <w:lang w:eastAsia="en-US"/>
        </w:rPr>
        <w:t>под</w:t>
      </w:r>
      <w:r w:rsidR="00575440">
        <w:rPr>
          <w:rFonts w:eastAsiaTheme="minorHAnsi"/>
          <w:sz w:val="24"/>
          <w:szCs w:val="24"/>
          <w:lang w:eastAsia="en-US"/>
        </w:rPr>
        <w:t>пункте 7.1</w:t>
      </w:r>
      <w:r w:rsidR="00E07695">
        <w:rPr>
          <w:rFonts w:eastAsiaTheme="minorHAnsi"/>
          <w:sz w:val="24"/>
          <w:szCs w:val="24"/>
          <w:lang w:eastAsia="en-US"/>
        </w:rPr>
        <w:t xml:space="preserve"> настоящего Положения</w:t>
      </w:r>
      <w:r w:rsidR="00575440">
        <w:rPr>
          <w:rFonts w:eastAsiaTheme="minorHAnsi"/>
          <w:sz w:val="24"/>
          <w:szCs w:val="24"/>
          <w:lang w:eastAsia="en-US"/>
        </w:rPr>
        <w:t xml:space="preserve">, договор </w:t>
      </w:r>
      <w:r w:rsidR="00575440" w:rsidRPr="00774539">
        <w:rPr>
          <w:sz w:val="24"/>
          <w:szCs w:val="24"/>
        </w:rPr>
        <w:t>найма жилого помещения маневренного фонда</w:t>
      </w:r>
      <w:r w:rsidR="00575440">
        <w:rPr>
          <w:sz w:val="24"/>
          <w:szCs w:val="24"/>
        </w:rPr>
        <w:t xml:space="preserve"> продлевается </w:t>
      </w:r>
      <w:r w:rsidR="00A173D0">
        <w:rPr>
          <w:sz w:val="24"/>
          <w:szCs w:val="24"/>
        </w:rPr>
        <w:t>на аналогичный период, на основании решения жилищной комиссии.</w:t>
      </w:r>
    </w:p>
    <w:p w:rsidR="00797005" w:rsidRPr="00036D78" w:rsidRDefault="00797005" w:rsidP="00774539">
      <w:pPr>
        <w:pStyle w:val="ConsPlusNormal"/>
        <w:ind w:firstLine="540"/>
        <w:jc w:val="both"/>
        <w:rPr>
          <w:rFonts w:ascii="Times New Roman" w:hAnsi="Times New Roman" w:cs="Times New Roman"/>
          <w:sz w:val="24"/>
          <w:szCs w:val="24"/>
        </w:rPr>
      </w:pPr>
    </w:p>
    <w:p w:rsidR="00774539" w:rsidRPr="00036D78" w:rsidRDefault="00D1754E" w:rsidP="00774539">
      <w:pPr>
        <w:pStyle w:val="ConsPlusNormal"/>
        <w:jc w:val="center"/>
        <w:outlineLvl w:val="0"/>
        <w:rPr>
          <w:rFonts w:ascii="Times New Roman" w:hAnsi="Times New Roman" w:cs="Times New Roman"/>
          <w:sz w:val="24"/>
          <w:szCs w:val="24"/>
        </w:rPr>
      </w:pPr>
      <w:r>
        <w:rPr>
          <w:rFonts w:ascii="Times New Roman" w:hAnsi="Times New Roman" w:cs="Times New Roman"/>
          <w:sz w:val="24"/>
          <w:szCs w:val="24"/>
        </w:rPr>
        <w:t>8</w:t>
      </w:r>
      <w:r w:rsidR="00774539" w:rsidRPr="00036D78">
        <w:rPr>
          <w:rFonts w:ascii="Times New Roman" w:hAnsi="Times New Roman" w:cs="Times New Roman"/>
          <w:sz w:val="24"/>
          <w:szCs w:val="24"/>
        </w:rPr>
        <w:t>. Предоставление жилых помещений в домах</w:t>
      </w:r>
    </w:p>
    <w:p w:rsidR="00774539" w:rsidRPr="00036D78" w:rsidRDefault="00774539" w:rsidP="00774539">
      <w:pPr>
        <w:pStyle w:val="ConsPlusNormal"/>
        <w:jc w:val="center"/>
        <w:rPr>
          <w:rFonts w:ascii="Times New Roman" w:hAnsi="Times New Roman" w:cs="Times New Roman"/>
          <w:sz w:val="24"/>
          <w:szCs w:val="24"/>
        </w:rPr>
      </w:pPr>
      <w:r w:rsidRPr="00036D78">
        <w:rPr>
          <w:rFonts w:ascii="Times New Roman" w:hAnsi="Times New Roman" w:cs="Times New Roman"/>
          <w:sz w:val="24"/>
          <w:szCs w:val="24"/>
        </w:rPr>
        <w:t xml:space="preserve">системы социального обслуживания </w:t>
      </w:r>
      <w:r w:rsidR="0070241B">
        <w:rPr>
          <w:rFonts w:ascii="Times New Roman" w:hAnsi="Times New Roman" w:cs="Times New Roman"/>
          <w:sz w:val="24"/>
          <w:szCs w:val="24"/>
        </w:rPr>
        <w:t>граждан</w:t>
      </w:r>
    </w:p>
    <w:p w:rsidR="00774539" w:rsidRPr="00036D78" w:rsidRDefault="00774539" w:rsidP="00774539">
      <w:pPr>
        <w:pStyle w:val="ConsPlusNormal"/>
        <w:ind w:firstLine="540"/>
        <w:jc w:val="both"/>
        <w:rPr>
          <w:rFonts w:ascii="Times New Roman" w:hAnsi="Times New Roman" w:cs="Times New Roman"/>
          <w:sz w:val="24"/>
          <w:szCs w:val="24"/>
        </w:rPr>
      </w:pPr>
    </w:p>
    <w:p w:rsidR="00774539" w:rsidRPr="00036D78" w:rsidRDefault="0070241B" w:rsidP="0077453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Порядок и условия предоставления</w:t>
      </w:r>
      <w:r w:rsidR="00774539" w:rsidRPr="00036D78">
        <w:rPr>
          <w:rFonts w:ascii="Times New Roman" w:hAnsi="Times New Roman" w:cs="Times New Roman"/>
          <w:sz w:val="24"/>
          <w:szCs w:val="24"/>
        </w:rPr>
        <w:t xml:space="preserve"> жилых помещений в домах системы социального обслуживания </w:t>
      </w:r>
      <w:r>
        <w:rPr>
          <w:rFonts w:ascii="Times New Roman" w:hAnsi="Times New Roman" w:cs="Times New Roman"/>
          <w:sz w:val="24"/>
          <w:szCs w:val="24"/>
        </w:rPr>
        <w:t>граждан и пользования такими жилыми помещениями устанавливаются</w:t>
      </w:r>
      <w:r w:rsidR="00774539" w:rsidRPr="00036D78">
        <w:rPr>
          <w:rFonts w:ascii="Times New Roman" w:hAnsi="Times New Roman" w:cs="Times New Roman"/>
          <w:sz w:val="24"/>
          <w:szCs w:val="24"/>
        </w:rPr>
        <w:t xml:space="preserve"> в соответствии с законодательством</w:t>
      </w:r>
      <w:r>
        <w:rPr>
          <w:rFonts w:ascii="Times New Roman" w:hAnsi="Times New Roman" w:cs="Times New Roman"/>
          <w:sz w:val="24"/>
          <w:szCs w:val="24"/>
        </w:rPr>
        <w:t xml:space="preserve"> Российской Федерации и Московской области</w:t>
      </w:r>
      <w:r w:rsidR="00774539" w:rsidRPr="00036D78">
        <w:rPr>
          <w:rFonts w:ascii="Times New Roman" w:hAnsi="Times New Roman" w:cs="Times New Roman"/>
          <w:sz w:val="24"/>
          <w:szCs w:val="24"/>
        </w:rPr>
        <w:t>.</w:t>
      </w:r>
    </w:p>
    <w:p w:rsidR="0027060A" w:rsidRDefault="0027060A" w:rsidP="00774539">
      <w:pPr>
        <w:pStyle w:val="ConsPlusNormal"/>
        <w:ind w:firstLine="540"/>
        <w:jc w:val="both"/>
        <w:rPr>
          <w:rFonts w:ascii="Times New Roman" w:hAnsi="Times New Roman" w:cs="Times New Roman"/>
          <w:sz w:val="24"/>
          <w:szCs w:val="24"/>
        </w:rPr>
      </w:pPr>
    </w:p>
    <w:p w:rsidR="00416DA0" w:rsidRDefault="00416DA0" w:rsidP="00BF10AB">
      <w:pPr>
        <w:adjustRightInd w:val="0"/>
        <w:jc w:val="center"/>
        <w:outlineLvl w:val="0"/>
        <w:rPr>
          <w:sz w:val="24"/>
          <w:szCs w:val="24"/>
        </w:rPr>
      </w:pPr>
    </w:p>
    <w:p w:rsidR="00416DA0" w:rsidRDefault="00D1754E" w:rsidP="00BF10AB">
      <w:pPr>
        <w:adjustRightInd w:val="0"/>
        <w:jc w:val="center"/>
        <w:outlineLvl w:val="0"/>
        <w:rPr>
          <w:rFonts w:eastAsiaTheme="minorHAnsi"/>
          <w:bCs/>
          <w:sz w:val="24"/>
          <w:szCs w:val="24"/>
          <w:lang w:eastAsia="en-US"/>
        </w:rPr>
      </w:pPr>
      <w:r>
        <w:rPr>
          <w:sz w:val="24"/>
          <w:szCs w:val="24"/>
        </w:rPr>
        <w:lastRenderedPageBreak/>
        <w:t>9</w:t>
      </w:r>
      <w:r w:rsidR="00BF10AB">
        <w:rPr>
          <w:sz w:val="24"/>
          <w:szCs w:val="24"/>
        </w:rPr>
        <w:t>. Предоставление жилых помещений</w:t>
      </w:r>
      <w:r w:rsidR="00BF10AB" w:rsidRPr="00BF10AB">
        <w:rPr>
          <w:rFonts w:eastAsiaTheme="minorHAnsi"/>
          <w:bCs/>
          <w:sz w:val="24"/>
          <w:szCs w:val="24"/>
          <w:lang w:eastAsia="en-US"/>
        </w:rPr>
        <w:t xml:space="preserve">фондов </w:t>
      </w:r>
    </w:p>
    <w:p w:rsidR="00BF10AB" w:rsidRPr="00BF10AB" w:rsidRDefault="00BF10AB" w:rsidP="00BF10AB">
      <w:pPr>
        <w:adjustRightInd w:val="0"/>
        <w:jc w:val="center"/>
        <w:outlineLvl w:val="0"/>
        <w:rPr>
          <w:rFonts w:eastAsiaTheme="minorHAnsi"/>
          <w:bCs/>
          <w:sz w:val="24"/>
          <w:szCs w:val="24"/>
          <w:lang w:eastAsia="en-US"/>
        </w:rPr>
      </w:pPr>
      <w:r w:rsidRPr="00BF10AB">
        <w:rPr>
          <w:rFonts w:eastAsiaTheme="minorHAnsi"/>
          <w:bCs/>
          <w:sz w:val="24"/>
          <w:szCs w:val="24"/>
          <w:lang w:eastAsia="en-US"/>
        </w:rPr>
        <w:t>для временного поселения вынужденных</w:t>
      </w:r>
    </w:p>
    <w:p w:rsidR="00BF10AB" w:rsidRPr="00BF10AB" w:rsidRDefault="00BF10AB" w:rsidP="00BF10AB">
      <w:pPr>
        <w:adjustRightInd w:val="0"/>
        <w:jc w:val="center"/>
        <w:outlineLvl w:val="0"/>
        <w:rPr>
          <w:rFonts w:eastAsiaTheme="minorHAnsi"/>
          <w:bCs/>
          <w:sz w:val="24"/>
          <w:szCs w:val="24"/>
          <w:lang w:eastAsia="en-US"/>
        </w:rPr>
      </w:pPr>
      <w:r w:rsidRPr="00BF10AB">
        <w:rPr>
          <w:rFonts w:eastAsiaTheme="minorHAnsi"/>
          <w:bCs/>
          <w:sz w:val="24"/>
          <w:szCs w:val="24"/>
          <w:lang w:eastAsia="en-US"/>
        </w:rPr>
        <w:t>переселенцев и лиц, признанных беженцами</w:t>
      </w:r>
    </w:p>
    <w:p w:rsidR="00BF10AB" w:rsidRDefault="00BF10AB" w:rsidP="00BF10AB">
      <w:pPr>
        <w:adjustRightInd w:val="0"/>
        <w:ind w:firstLine="540"/>
        <w:jc w:val="both"/>
        <w:rPr>
          <w:rFonts w:eastAsiaTheme="minorHAnsi"/>
          <w:sz w:val="24"/>
          <w:szCs w:val="24"/>
          <w:lang w:eastAsia="en-US"/>
        </w:rPr>
      </w:pPr>
    </w:p>
    <w:p w:rsidR="00BF10AB" w:rsidRDefault="00BF10AB" w:rsidP="00BF10AB">
      <w:pPr>
        <w:adjustRightInd w:val="0"/>
        <w:ind w:firstLine="540"/>
        <w:jc w:val="both"/>
        <w:rPr>
          <w:rFonts w:eastAsiaTheme="minorHAnsi"/>
          <w:sz w:val="24"/>
          <w:szCs w:val="24"/>
          <w:lang w:eastAsia="en-US"/>
        </w:rPr>
      </w:pPr>
      <w:r>
        <w:rPr>
          <w:rFonts w:eastAsiaTheme="minorHAnsi"/>
          <w:sz w:val="24"/>
          <w:szCs w:val="24"/>
          <w:lang w:eastAsia="en-US"/>
        </w:rPr>
        <w:t>Порядок предоставления жилых помещений фондов для временного поселения вынужденных переселенцев и лиц, признанных беженцами, устанавливается федеральными законами.</w:t>
      </w:r>
    </w:p>
    <w:p w:rsidR="00774539" w:rsidRDefault="00774539" w:rsidP="00774539">
      <w:pPr>
        <w:pStyle w:val="ConsPlusNormal"/>
        <w:ind w:firstLine="540"/>
        <w:jc w:val="both"/>
        <w:rPr>
          <w:rFonts w:ascii="Times New Roman" w:hAnsi="Times New Roman" w:cs="Times New Roman"/>
          <w:sz w:val="24"/>
          <w:szCs w:val="24"/>
        </w:rPr>
      </w:pPr>
    </w:p>
    <w:p w:rsidR="0027060A" w:rsidRDefault="00D1754E" w:rsidP="0027060A">
      <w:pPr>
        <w:adjustRightInd w:val="0"/>
        <w:jc w:val="center"/>
        <w:outlineLvl w:val="0"/>
        <w:rPr>
          <w:rFonts w:eastAsiaTheme="minorHAnsi"/>
          <w:bCs/>
          <w:sz w:val="24"/>
          <w:szCs w:val="24"/>
          <w:lang w:eastAsia="en-US"/>
        </w:rPr>
      </w:pPr>
      <w:r>
        <w:rPr>
          <w:rFonts w:eastAsiaTheme="minorHAnsi"/>
          <w:bCs/>
          <w:sz w:val="24"/>
          <w:szCs w:val="24"/>
          <w:lang w:eastAsia="en-US"/>
        </w:rPr>
        <w:t>10</w:t>
      </w:r>
      <w:r w:rsidR="0027060A" w:rsidRPr="0027060A">
        <w:rPr>
          <w:rFonts w:eastAsiaTheme="minorHAnsi"/>
          <w:bCs/>
          <w:sz w:val="24"/>
          <w:szCs w:val="24"/>
          <w:lang w:eastAsia="en-US"/>
        </w:rPr>
        <w:t xml:space="preserve">. </w:t>
      </w:r>
      <w:r w:rsidR="0027060A">
        <w:rPr>
          <w:rFonts w:eastAsiaTheme="minorHAnsi"/>
          <w:bCs/>
          <w:sz w:val="24"/>
          <w:szCs w:val="24"/>
          <w:lang w:eastAsia="en-US"/>
        </w:rPr>
        <w:t>Предоставление жилых помещений</w:t>
      </w:r>
    </w:p>
    <w:p w:rsidR="0027060A" w:rsidRPr="0027060A" w:rsidRDefault="0027060A" w:rsidP="0027060A">
      <w:pPr>
        <w:adjustRightInd w:val="0"/>
        <w:jc w:val="center"/>
        <w:outlineLvl w:val="0"/>
        <w:rPr>
          <w:rFonts w:eastAsiaTheme="minorHAnsi"/>
          <w:bCs/>
          <w:sz w:val="24"/>
          <w:szCs w:val="24"/>
          <w:lang w:eastAsia="en-US"/>
        </w:rPr>
      </w:pPr>
      <w:r w:rsidRPr="0027060A">
        <w:rPr>
          <w:rFonts w:eastAsiaTheme="minorHAnsi"/>
          <w:bCs/>
          <w:sz w:val="24"/>
          <w:szCs w:val="24"/>
          <w:lang w:eastAsia="en-US"/>
        </w:rPr>
        <w:t>для социальной защиты отдельных категорий граждан</w:t>
      </w:r>
    </w:p>
    <w:p w:rsidR="0027060A" w:rsidRDefault="0027060A" w:rsidP="0027060A">
      <w:pPr>
        <w:adjustRightInd w:val="0"/>
        <w:ind w:firstLine="540"/>
        <w:jc w:val="both"/>
        <w:rPr>
          <w:rFonts w:eastAsiaTheme="minorHAnsi"/>
          <w:sz w:val="24"/>
          <w:szCs w:val="24"/>
          <w:lang w:eastAsia="en-US"/>
        </w:rPr>
      </w:pPr>
    </w:p>
    <w:p w:rsidR="0027060A" w:rsidRDefault="0027060A" w:rsidP="0027060A">
      <w:pPr>
        <w:adjustRightInd w:val="0"/>
        <w:ind w:firstLine="540"/>
        <w:jc w:val="both"/>
        <w:rPr>
          <w:rFonts w:eastAsiaTheme="minorHAnsi"/>
          <w:sz w:val="24"/>
          <w:szCs w:val="24"/>
          <w:lang w:eastAsia="en-US"/>
        </w:rPr>
      </w:pPr>
      <w:r>
        <w:rPr>
          <w:rFonts w:eastAsiaTheme="minorHAnsi"/>
          <w:sz w:val="24"/>
          <w:szCs w:val="24"/>
          <w:lang w:eastAsia="en-US"/>
        </w:rPr>
        <w:t xml:space="preserve">Предоставление жилых помещений для социальной защиты отдельных категорий граждан по договорам безвозмездного пользования осуществляется в порядке и на условиях, которые установлены федеральным законодательством, законодательством </w:t>
      </w:r>
      <w:r w:rsidR="0070241B">
        <w:rPr>
          <w:rFonts w:eastAsiaTheme="minorHAnsi"/>
          <w:sz w:val="24"/>
          <w:szCs w:val="24"/>
          <w:lang w:eastAsia="en-US"/>
        </w:rPr>
        <w:t>Московской области</w:t>
      </w:r>
      <w:r>
        <w:rPr>
          <w:rFonts w:eastAsiaTheme="minorHAnsi"/>
          <w:sz w:val="24"/>
          <w:szCs w:val="24"/>
          <w:lang w:eastAsia="en-US"/>
        </w:rPr>
        <w:t>.</w:t>
      </w:r>
    </w:p>
    <w:p w:rsidR="0027060A" w:rsidRDefault="0027060A" w:rsidP="00774539">
      <w:pPr>
        <w:pStyle w:val="ConsPlusNormal"/>
        <w:ind w:firstLine="540"/>
        <w:jc w:val="both"/>
        <w:rPr>
          <w:rFonts w:ascii="Times New Roman" w:hAnsi="Times New Roman" w:cs="Times New Roman"/>
          <w:sz w:val="24"/>
          <w:szCs w:val="24"/>
        </w:rPr>
      </w:pPr>
    </w:p>
    <w:p w:rsidR="0027060A" w:rsidRPr="0027060A" w:rsidRDefault="0027060A" w:rsidP="0027060A">
      <w:pPr>
        <w:adjustRightInd w:val="0"/>
        <w:jc w:val="center"/>
        <w:outlineLvl w:val="0"/>
        <w:rPr>
          <w:rFonts w:eastAsiaTheme="minorHAnsi"/>
          <w:bCs/>
          <w:sz w:val="24"/>
          <w:szCs w:val="24"/>
          <w:lang w:eastAsia="en-US"/>
        </w:rPr>
      </w:pPr>
      <w:r w:rsidRPr="0027060A">
        <w:rPr>
          <w:rFonts w:eastAsiaTheme="minorHAnsi"/>
          <w:bCs/>
          <w:sz w:val="24"/>
          <w:szCs w:val="24"/>
          <w:lang w:eastAsia="en-US"/>
        </w:rPr>
        <w:t>1</w:t>
      </w:r>
      <w:r w:rsidR="00D1754E">
        <w:rPr>
          <w:rFonts w:eastAsiaTheme="minorHAnsi"/>
          <w:bCs/>
          <w:sz w:val="24"/>
          <w:szCs w:val="24"/>
          <w:lang w:eastAsia="en-US"/>
        </w:rPr>
        <w:t>1</w:t>
      </w:r>
      <w:r w:rsidRPr="0027060A">
        <w:rPr>
          <w:rFonts w:eastAsiaTheme="minorHAnsi"/>
          <w:bCs/>
          <w:sz w:val="24"/>
          <w:szCs w:val="24"/>
          <w:lang w:eastAsia="en-US"/>
        </w:rPr>
        <w:t>. Предоставление жилых помещений</w:t>
      </w:r>
    </w:p>
    <w:p w:rsidR="0027060A" w:rsidRPr="0027060A" w:rsidRDefault="0027060A" w:rsidP="0027060A">
      <w:pPr>
        <w:adjustRightInd w:val="0"/>
        <w:jc w:val="center"/>
        <w:outlineLvl w:val="0"/>
        <w:rPr>
          <w:rFonts w:eastAsiaTheme="minorHAnsi"/>
          <w:bCs/>
          <w:sz w:val="24"/>
          <w:szCs w:val="24"/>
          <w:lang w:eastAsia="en-US"/>
        </w:rPr>
      </w:pPr>
      <w:r w:rsidRPr="0027060A">
        <w:rPr>
          <w:rFonts w:eastAsiaTheme="minorHAnsi"/>
          <w:bCs/>
          <w:sz w:val="24"/>
          <w:szCs w:val="24"/>
          <w:lang w:eastAsia="en-US"/>
        </w:rPr>
        <w:t>детям-сиротам и детям, оставшимся без попечения родителей,</w:t>
      </w:r>
    </w:p>
    <w:p w:rsidR="0027060A" w:rsidRPr="0027060A" w:rsidRDefault="0027060A" w:rsidP="0027060A">
      <w:pPr>
        <w:adjustRightInd w:val="0"/>
        <w:jc w:val="center"/>
        <w:outlineLvl w:val="0"/>
        <w:rPr>
          <w:rFonts w:eastAsiaTheme="minorHAnsi"/>
          <w:bCs/>
          <w:sz w:val="24"/>
          <w:szCs w:val="24"/>
          <w:lang w:eastAsia="en-US"/>
        </w:rPr>
      </w:pPr>
      <w:r w:rsidRPr="0027060A">
        <w:rPr>
          <w:rFonts w:eastAsiaTheme="minorHAnsi"/>
          <w:bCs/>
          <w:sz w:val="24"/>
          <w:szCs w:val="24"/>
          <w:lang w:eastAsia="en-US"/>
        </w:rPr>
        <w:t>лицам из числа детей-сирот и детей, оставшихся без попечения родителей</w:t>
      </w:r>
    </w:p>
    <w:p w:rsidR="0027060A" w:rsidRDefault="0027060A" w:rsidP="0027060A">
      <w:pPr>
        <w:adjustRightInd w:val="0"/>
        <w:ind w:firstLine="540"/>
        <w:jc w:val="both"/>
        <w:rPr>
          <w:rFonts w:eastAsiaTheme="minorHAnsi"/>
          <w:sz w:val="24"/>
          <w:szCs w:val="24"/>
          <w:lang w:eastAsia="en-US"/>
        </w:rPr>
      </w:pPr>
    </w:p>
    <w:p w:rsidR="0027060A" w:rsidRDefault="0027060A" w:rsidP="0027060A">
      <w:pPr>
        <w:adjustRightInd w:val="0"/>
        <w:ind w:firstLine="540"/>
        <w:jc w:val="both"/>
        <w:rPr>
          <w:rFonts w:eastAsiaTheme="minorHAnsi"/>
          <w:sz w:val="24"/>
          <w:szCs w:val="24"/>
          <w:lang w:eastAsia="en-US"/>
        </w:rPr>
      </w:pPr>
      <w:bookmarkStart w:id="5" w:name="Par3"/>
      <w:bookmarkEnd w:id="5"/>
      <w:r>
        <w:rPr>
          <w:rFonts w:eastAsiaTheme="minorHAnsi"/>
          <w:sz w:val="24"/>
          <w:szCs w:val="24"/>
          <w:lang w:eastAsia="en-US"/>
        </w:rPr>
        <w:t xml:space="preserve">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осуществляется в соответствии с законодательством Российской Федерации и законодательством </w:t>
      </w:r>
      <w:r w:rsidR="0070241B">
        <w:rPr>
          <w:rFonts w:eastAsiaTheme="minorHAnsi"/>
          <w:sz w:val="24"/>
          <w:szCs w:val="24"/>
          <w:lang w:eastAsia="en-US"/>
        </w:rPr>
        <w:t>Московской области</w:t>
      </w:r>
      <w:r>
        <w:rPr>
          <w:rFonts w:eastAsiaTheme="minorHAnsi"/>
          <w:sz w:val="24"/>
          <w:szCs w:val="24"/>
          <w:lang w:eastAsia="en-US"/>
        </w:rPr>
        <w:t>.</w:t>
      </w:r>
    </w:p>
    <w:p w:rsidR="0027060A" w:rsidRDefault="0027060A" w:rsidP="0027060A">
      <w:pPr>
        <w:adjustRightInd w:val="0"/>
        <w:ind w:firstLine="540"/>
        <w:jc w:val="both"/>
        <w:rPr>
          <w:rFonts w:eastAsiaTheme="minorHAnsi"/>
          <w:sz w:val="24"/>
          <w:szCs w:val="24"/>
          <w:lang w:eastAsia="en-US"/>
        </w:rPr>
      </w:pPr>
      <w:r>
        <w:rPr>
          <w:rFonts w:eastAsiaTheme="minorHAnsi"/>
          <w:sz w:val="24"/>
          <w:szCs w:val="24"/>
          <w:lang w:eastAsia="en-US"/>
        </w:rPr>
        <w:t>Жилые помещения, предназначенные для проживания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специализированных жилых помещений не предоставляются иностранным гражданам, лицам без гражданства, если международным договором Российской Федерации не предусмотрено иное.</w:t>
      </w:r>
      <w:bookmarkStart w:id="6" w:name="Par5"/>
      <w:bookmarkEnd w:id="6"/>
    </w:p>
    <w:p w:rsidR="0027060A" w:rsidRDefault="0027060A" w:rsidP="0027060A">
      <w:pPr>
        <w:adjustRightInd w:val="0"/>
        <w:ind w:firstLine="540"/>
        <w:jc w:val="both"/>
        <w:rPr>
          <w:rFonts w:eastAsiaTheme="minorHAnsi"/>
          <w:sz w:val="24"/>
          <w:szCs w:val="24"/>
          <w:lang w:eastAsia="en-US"/>
        </w:rPr>
      </w:pPr>
      <w:r>
        <w:rPr>
          <w:rFonts w:eastAsiaTheme="minorHAnsi"/>
          <w:sz w:val="24"/>
          <w:szCs w:val="24"/>
          <w:lang w:eastAsia="en-US"/>
        </w:rPr>
        <w:t>В жилые помещения, предоставленные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могут быть вселены их несовершеннолетние дети и супруг (супруга). Указанные лица включаются в договор найма специализированного жилого помещения.</w:t>
      </w:r>
    </w:p>
    <w:p w:rsidR="0027060A" w:rsidRDefault="0027060A" w:rsidP="0027060A">
      <w:pPr>
        <w:adjustRightInd w:val="0"/>
        <w:ind w:firstLine="540"/>
        <w:jc w:val="both"/>
        <w:rPr>
          <w:rFonts w:eastAsiaTheme="minorHAnsi"/>
          <w:sz w:val="24"/>
          <w:szCs w:val="24"/>
          <w:lang w:eastAsia="en-US"/>
        </w:rPr>
      </w:pPr>
      <w:r>
        <w:rPr>
          <w:rFonts w:eastAsiaTheme="minorHAnsi"/>
          <w:sz w:val="24"/>
          <w:szCs w:val="24"/>
          <w:lang w:eastAsia="en-US"/>
        </w:rPr>
        <w:t xml:space="preserve">В случае смерти лиц, указанных в </w:t>
      </w:r>
      <w:hyperlink w:anchor="Par3" w:history="1">
        <w:r w:rsidRPr="0027060A">
          <w:rPr>
            <w:rFonts w:eastAsiaTheme="minorHAnsi"/>
            <w:sz w:val="24"/>
            <w:szCs w:val="24"/>
            <w:lang w:eastAsia="en-US"/>
          </w:rPr>
          <w:t>абзаце 1</w:t>
        </w:r>
      </w:hyperlink>
      <w:r>
        <w:rPr>
          <w:rFonts w:eastAsiaTheme="minorHAnsi"/>
          <w:sz w:val="24"/>
          <w:szCs w:val="24"/>
          <w:lang w:eastAsia="en-US"/>
        </w:rPr>
        <w:t xml:space="preserve"> пункта 1</w:t>
      </w:r>
      <w:r w:rsidR="008C02FD">
        <w:rPr>
          <w:rFonts w:eastAsiaTheme="minorHAnsi"/>
          <w:sz w:val="24"/>
          <w:szCs w:val="24"/>
          <w:lang w:eastAsia="en-US"/>
        </w:rPr>
        <w:t>1</w:t>
      </w:r>
      <w:r>
        <w:rPr>
          <w:rFonts w:eastAsiaTheme="minorHAnsi"/>
          <w:sz w:val="24"/>
          <w:szCs w:val="24"/>
          <w:lang w:eastAsia="en-US"/>
        </w:rPr>
        <w:t xml:space="preserve">, </w:t>
      </w:r>
      <w:r w:rsidR="009A6FFD">
        <w:rPr>
          <w:rFonts w:eastAsiaTheme="minorHAnsi"/>
          <w:sz w:val="24"/>
          <w:szCs w:val="24"/>
          <w:lang w:eastAsia="en-US"/>
        </w:rPr>
        <w:t>принимается</w:t>
      </w:r>
      <w:r>
        <w:rPr>
          <w:rFonts w:eastAsiaTheme="minorHAnsi"/>
          <w:sz w:val="24"/>
          <w:szCs w:val="24"/>
          <w:lang w:eastAsia="en-US"/>
        </w:rPr>
        <w:t xml:space="preserve"> решение об исключении жилого помещения из специализированного жилищного фонда и </w:t>
      </w:r>
      <w:r w:rsidR="009A6FFD">
        <w:rPr>
          <w:rFonts w:eastAsiaTheme="minorHAnsi"/>
          <w:sz w:val="24"/>
          <w:szCs w:val="24"/>
          <w:lang w:eastAsia="en-US"/>
        </w:rPr>
        <w:t xml:space="preserve">о </w:t>
      </w:r>
      <w:r>
        <w:rPr>
          <w:rFonts w:eastAsiaTheme="minorHAnsi"/>
          <w:sz w:val="24"/>
          <w:szCs w:val="24"/>
          <w:lang w:eastAsia="en-US"/>
        </w:rPr>
        <w:t>заключ</w:t>
      </w:r>
      <w:r w:rsidR="009A6FFD">
        <w:rPr>
          <w:rFonts w:eastAsiaTheme="minorHAnsi"/>
          <w:sz w:val="24"/>
          <w:szCs w:val="24"/>
          <w:lang w:eastAsia="en-US"/>
        </w:rPr>
        <w:t>ении</w:t>
      </w:r>
      <w:r>
        <w:rPr>
          <w:rFonts w:eastAsiaTheme="minorHAnsi"/>
          <w:sz w:val="24"/>
          <w:szCs w:val="24"/>
          <w:lang w:eastAsia="en-US"/>
        </w:rPr>
        <w:t xml:space="preserve"> с лицами, указанными в </w:t>
      </w:r>
      <w:hyperlink w:anchor="Par5" w:history="1">
        <w:r w:rsidRPr="0027060A">
          <w:rPr>
            <w:rFonts w:eastAsiaTheme="minorHAnsi"/>
            <w:sz w:val="24"/>
            <w:szCs w:val="24"/>
            <w:lang w:eastAsia="en-US"/>
          </w:rPr>
          <w:t>абзаце 3</w:t>
        </w:r>
      </w:hyperlink>
      <w:r>
        <w:rPr>
          <w:rFonts w:eastAsiaTheme="minorHAnsi"/>
          <w:sz w:val="24"/>
          <w:szCs w:val="24"/>
          <w:lang w:eastAsia="en-US"/>
        </w:rPr>
        <w:t xml:space="preserve"> пункта 1</w:t>
      </w:r>
      <w:r w:rsidR="008C02FD">
        <w:rPr>
          <w:rFonts w:eastAsiaTheme="minorHAnsi"/>
          <w:sz w:val="24"/>
          <w:szCs w:val="24"/>
          <w:lang w:eastAsia="en-US"/>
        </w:rPr>
        <w:t>1</w:t>
      </w:r>
      <w:r>
        <w:rPr>
          <w:rFonts w:eastAsiaTheme="minorHAnsi"/>
          <w:sz w:val="24"/>
          <w:szCs w:val="24"/>
          <w:lang w:eastAsia="en-US"/>
        </w:rPr>
        <w:t>, договор</w:t>
      </w:r>
      <w:r w:rsidR="009A6FFD">
        <w:rPr>
          <w:rFonts w:eastAsiaTheme="minorHAnsi"/>
          <w:sz w:val="24"/>
          <w:szCs w:val="24"/>
          <w:lang w:eastAsia="en-US"/>
        </w:rPr>
        <w:t>а</w:t>
      </w:r>
      <w:r>
        <w:rPr>
          <w:rFonts w:eastAsiaTheme="minorHAnsi"/>
          <w:sz w:val="24"/>
          <w:szCs w:val="24"/>
          <w:lang w:eastAsia="en-US"/>
        </w:rPr>
        <w:t xml:space="preserve"> социального найма в отношении данного жилого помещения в порядке, установленном законодательством </w:t>
      </w:r>
      <w:r w:rsidR="0070241B">
        <w:rPr>
          <w:rFonts w:eastAsiaTheme="minorHAnsi"/>
          <w:sz w:val="24"/>
          <w:szCs w:val="24"/>
          <w:lang w:eastAsia="en-US"/>
        </w:rPr>
        <w:t>Московской области</w:t>
      </w:r>
      <w:r>
        <w:rPr>
          <w:rFonts w:eastAsiaTheme="minorHAnsi"/>
          <w:sz w:val="24"/>
          <w:szCs w:val="24"/>
          <w:lang w:eastAsia="en-US"/>
        </w:rPr>
        <w:t>.</w:t>
      </w:r>
    </w:p>
    <w:p w:rsidR="0027060A" w:rsidRPr="00036D78" w:rsidRDefault="0027060A" w:rsidP="00774539">
      <w:pPr>
        <w:pStyle w:val="ConsPlusNormal"/>
        <w:ind w:firstLine="540"/>
        <w:jc w:val="both"/>
        <w:rPr>
          <w:rFonts w:ascii="Times New Roman" w:hAnsi="Times New Roman" w:cs="Times New Roman"/>
          <w:sz w:val="24"/>
          <w:szCs w:val="24"/>
        </w:rPr>
      </w:pPr>
    </w:p>
    <w:p w:rsidR="00774539" w:rsidRPr="00774539" w:rsidRDefault="004016EE" w:rsidP="00774539">
      <w:pPr>
        <w:pStyle w:val="ConsPlusNormal"/>
        <w:jc w:val="center"/>
        <w:outlineLvl w:val="0"/>
        <w:rPr>
          <w:rFonts w:ascii="Times New Roman" w:hAnsi="Times New Roman" w:cs="Times New Roman"/>
          <w:sz w:val="24"/>
          <w:szCs w:val="24"/>
        </w:rPr>
      </w:pPr>
      <w:hyperlink r:id="rId17" w:tooltip="Решение Совета депутатов Сергиево-Посадского муниципального района МО от 27.02.2017 N 19/03-МЗ &quot;О внесении изменений в Порядок предоставления жилых помещений муниципального специализированного жилищного фонда Сергиево-Посадского муниципального района, утвержде" w:history="1">
        <w:r w:rsidR="0027060A">
          <w:rPr>
            <w:rFonts w:ascii="Times New Roman" w:hAnsi="Times New Roman" w:cs="Times New Roman"/>
            <w:sz w:val="24"/>
            <w:szCs w:val="24"/>
          </w:rPr>
          <w:t>1</w:t>
        </w:r>
        <w:r w:rsidR="00D1754E">
          <w:rPr>
            <w:rFonts w:ascii="Times New Roman" w:hAnsi="Times New Roman" w:cs="Times New Roman"/>
            <w:sz w:val="24"/>
            <w:szCs w:val="24"/>
          </w:rPr>
          <w:t>2</w:t>
        </w:r>
      </w:hyperlink>
      <w:r w:rsidR="00774539" w:rsidRPr="00036D78">
        <w:rPr>
          <w:rFonts w:ascii="Times New Roman" w:hAnsi="Times New Roman" w:cs="Times New Roman"/>
          <w:sz w:val="24"/>
          <w:szCs w:val="24"/>
        </w:rPr>
        <w:t xml:space="preserve">. </w:t>
      </w:r>
      <w:r w:rsidR="00774539" w:rsidRPr="00774539">
        <w:rPr>
          <w:rFonts w:ascii="Times New Roman" w:hAnsi="Times New Roman" w:cs="Times New Roman"/>
          <w:sz w:val="24"/>
          <w:szCs w:val="24"/>
        </w:rPr>
        <w:t>Перечень основных документов, представляемых в органы</w:t>
      </w:r>
    </w:p>
    <w:p w:rsidR="00774539" w:rsidRPr="00774539" w:rsidRDefault="00774539" w:rsidP="00774539">
      <w:pPr>
        <w:pStyle w:val="ConsPlusNormal"/>
        <w:jc w:val="center"/>
        <w:rPr>
          <w:rFonts w:ascii="Times New Roman" w:hAnsi="Times New Roman" w:cs="Times New Roman"/>
          <w:sz w:val="24"/>
          <w:szCs w:val="24"/>
        </w:rPr>
      </w:pPr>
      <w:r w:rsidRPr="00774539">
        <w:rPr>
          <w:rFonts w:ascii="Times New Roman" w:hAnsi="Times New Roman" w:cs="Times New Roman"/>
          <w:sz w:val="24"/>
          <w:szCs w:val="24"/>
        </w:rPr>
        <w:t>местного самоуправления для принятия решения</w:t>
      </w:r>
    </w:p>
    <w:p w:rsidR="00774539" w:rsidRPr="00774539" w:rsidRDefault="00774539" w:rsidP="00774539">
      <w:pPr>
        <w:pStyle w:val="ConsPlusNormal"/>
        <w:jc w:val="center"/>
        <w:rPr>
          <w:rFonts w:ascii="Times New Roman" w:hAnsi="Times New Roman" w:cs="Times New Roman"/>
          <w:sz w:val="24"/>
          <w:szCs w:val="24"/>
        </w:rPr>
      </w:pPr>
      <w:r w:rsidRPr="00774539">
        <w:rPr>
          <w:rFonts w:ascii="Times New Roman" w:hAnsi="Times New Roman" w:cs="Times New Roman"/>
          <w:sz w:val="24"/>
          <w:szCs w:val="24"/>
        </w:rPr>
        <w:t>о предоставлении жилого помещения в специализированном</w:t>
      </w:r>
    </w:p>
    <w:p w:rsidR="00774539" w:rsidRPr="00774539" w:rsidRDefault="00774539" w:rsidP="00774539">
      <w:pPr>
        <w:pStyle w:val="ConsPlusNormal"/>
        <w:jc w:val="center"/>
        <w:rPr>
          <w:rFonts w:ascii="Times New Roman" w:hAnsi="Times New Roman" w:cs="Times New Roman"/>
          <w:sz w:val="24"/>
          <w:szCs w:val="24"/>
        </w:rPr>
      </w:pPr>
      <w:r w:rsidRPr="00774539">
        <w:rPr>
          <w:rFonts w:ascii="Times New Roman" w:hAnsi="Times New Roman" w:cs="Times New Roman"/>
          <w:sz w:val="24"/>
          <w:szCs w:val="24"/>
        </w:rPr>
        <w:t>жилищном фонде</w:t>
      </w:r>
    </w:p>
    <w:p w:rsidR="00774539" w:rsidRPr="00774539" w:rsidRDefault="00774539" w:rsidP="00774539">
      <w:pPr>
        <w:pStyle w:val="ConsPlusNormal"/>
        <w:ind w:firstLine="540"/>
        <w:jc w:val="both"/>
        <w:rPr>
          <w:rFonts w:ascii="Times New Roman" w:hAnsi="Times New Roman" w:cs="Times New Roman"/>
          <w:sz w:val="24"/>
          <w:szCs w:val="24"/>
        </w:rPr>
      </w:pPr>
    </w:p>
    <w:p w:rsidR="00774539" w:rsidRPr="00774539" w:rsidRDefault="00774539" w:rsidP="00774539">
      <w:pPr>
        <w:pStyle w:val="ConsPlusNormal"/>
        <w:ind w:firstLine="540"/>
        <w:jc w:val="both"/>
        <w:rPr>
          <w:rFonts w:ascii="Times New Roman" w:hAnsi="Times New Roman" w:cs="Times New Roman"/>
          <w:sz w:val="24"/>
          <w:szCs w:val="24"/>
        </w:rPr>
      </w:pPr>
      <w:r w:rsidRPr="00774539">
        <w:rPr>
          <w:rFonts w:ascii="Times New Roman" w:hAnsi="Times New Roman" w:cs="Times New Roman"/>
          <w:sz w:val="24"/>
          <w:szCs w:val="24"/>
        </w:rPr>
        <w:t xml:space="preserve">Для принятия решения о предоставлении жилого помещения в специализированном жилищном фонде гражданин подает заявление </w:t>
      </w:r>
      <w:r w:rsidR="00A94A8E">
        <w:rPr>
          <w:rFonts w:ascii="Times New Roman" w:hAnsi="Times New Roman" w:cs="Times New Roman"/>
          <w:sz w:val="24"/>
          <w:szCs w:val="24"/>
        </w:rPr>
        <w:t>в администрацию</w:t>
      </w:r>
      <w:r w:rsidR="00416DA0">
        <w:rPr>
          <w:rFonts w:ascii="Times New Roman" w:hAnsi="Times New Roman" w:cs="Times New Roman"/>
          <w:sz w:val="24"/>
          <w:szCs w:val="24"/>
        </w:rPr>
        <w:t xml:space="preserve">  </w:t>
      </w:r>
      <w:r w:rsidR="00036D78">
        <w:rPr>
          <w:rFonts w:ascii="Times New Roman" w:hAnsi="Times New Roman" w:cs="Times New Roman"/>
          <w:sz w:val="24"/>
          <w:szCs w:val="24"/>
        </w:rPr>
        <w:t xml:space="preserve">Сергиево-Посадского </w:t>
      </w:r>
      <w:r w:rsidR="00416DA0">
        <w:rPr>
          <w:rFonts w:ascii="Times New Roman" w:hAnsi="Times New Roman" w:cs="Times New Roman"/>
          <w:sz w:val="24"/>
          <w:szCs w:val="24"/>
        </w:rPr>
        <w:t xml:space="preserve">городского округа </w:t>
      </w:r>
      <w:r w:rsidR="00036D78">
        <w:rPr>
          <w:rFonts w:ascii="Times New Roman" w:hAnsi="Times New Roman" w:cs="Times New Roman"/>
          <w:sz w:val="24"/>
          <w:szCs w:val="24"/>
        </w:rPr>
        <w:t xml:space="preserve"> Московской области</w:t>
      </w:r>
      <w:r w:rsidRPr="00774539">
        <w:rPr>
          <w:rFonts w:ascii="Times New Roman" w:hAnsi="Times New Roman" w:cs="Times New Roman"/>
          <w:sz w:val="24"/>
          <w:szCs w:val="24"/>
        </w:rPr>
        <w:t>.</w:t>
      </w:r>
    </w:p>
    <w:p w:rsidR="00774539" w:rsidRPr="00774539" w:rsidRDefault="00774539" w:rsidP="00774539">
      <w:pPr>
        <w:pStyle w:val="ConsPlusNormal"/>
        <w:ind w:firstLine="540"/>
        <w:jc w:val="both"/>
        <w:rPr>
          <w:rFonts w:ascii="Times New Roman" w:hAnsi="Times New Roman" w:cs="Times New Roman"/>
          <w:sz w:val="24"/>
          <w:szCs w:val="24"/>
        </w:rPr>
      </w:pPr>
      <w:r w:rsidRPr="00774539">
        <w:rPr>
          <w:rFonts w:ascii="Times New Roman" w:hAnsi="Times New Roman" w:cs="Times New Roman"/>
          <w:sz w:val="24"/>
          <w:szCs w:val="24"/>
        </w:rPr>
        <w:t>К заявлению о предоставлении прилагаются следующие документы:</w:t>
      </w:r>
    </w:p>
    <w:p w:rsidR="00774539" w:rsidRPr="00774539" w:rsidRDefault="00774539" w:rsidP="00774539">
      <w:pPr>
        <w:pStyle w:val="ConsPlusNormal"/>
        <w:ind w:firstLine="540"/>
        <w:jc w:val="both"/>
        <w:rPr>
          <w:rFonts w:ascii="Times New Roman" w:hAnsi="Times New Roman" w:cs="Times New Roman"/>
          <w:sz w:val="24"/>
          <w:szCs w:val="24"/>
        </w:rPr>
      </w:pPr>
      <w:r w:rsidRPr="00774539">
        <w:rPr>
          <w:rFonts w:ascii="Times New Roman" w:hAnsi="Times New Roman" w:cs="Times New Roman"/>
          <w:sz w:val="24"/>
          <w:szCs w:val="24"/>
        </w:rPr>
        <w:t>1) выписка из домовой книги;</w:t>
      </w:r>
    </w:p>
    <w:p w:rsidR="00774539" w:rsidRPr="00774539" w:rsidRDefault="00774539" w:rsidP="00774539">
      <w:pPr>
        <w:pStyle w:val="ConsPlusNormal"/>
        <w:ind w:firstLine="540"/>
        <w:jc w:val="both"/>
        <w:rPr>
          <w:rFonts w:ascii="Times New Roman" w:hAnsi="Times New Roman" w:cs="Times New Roman"/>
          <w:sz w:val="24"/>
          <w:szCs w:val="24"/>
        </w:rPr>
      </w:pPr>
      <w:r w:rsidRPr="00774539">
        <w:rPr>
          <w:rFonts w:ascii="Times New Roman" w:hAnsi="Times New Roman" w:cs="Times New Roman"/>
          <w:sz w:val="24"/>
          <w:szCs w:val="24"/>
        </w:rPr>
        <w:t>2) копия финансового лицевого счета;</w:t>
      </w:r>
    </w:p>
    <w:p w:rsidR="00774539" w:rsidRPr="00774539" w:rsidRDefault="00036D78" w:rsidP="0077453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w:t>
      </w:r>
      <w:r w:rsidR="00774539" w:rsidRPr="00774539">
        <w:rPr>
          <w:rFonts w:ascii="Times New Roman" w:hAnsi="Times New Roman" w:cs="Times New Roman"/>
          <w:sz w:val="24"/>
          <w:szCs w:val="24"/>
        </w:rPr>
        <w:t xml:space="preserve">) копии документов, подтверждающие семейные отношения заявителя (свидетельство о рождении, свидетельство о заключении брака, свидетельство о </w:t>
      </w:r>
      <w:r w:rsidR="00774539" w:rsidRPr="00774539">
        <w:rPr>
          <w:rFonts w:ascii="Times New Roman" w:hAnsi="Times New Roman" w:cs="Times New Roman"/>
          <w:sz w:val="24"/>
          <w:szCs w:val="24"/>
        </w:rPr>
        <w:lastRenderedPageBreak/>
        <w:t>расторжении брака, судебное решение о признании членом семьи и др.);</w:t>
      </w:r>
    </w:p>
    <w:p w:rsidR="00774539" w:rsidRPr="00774539" w:rsidRDefault="00036D78" w:rsidP="0077453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w:t>
      </w:r>
      <w:r w:rsidR="00774539" w:rsidRPr="00774539">
        <w:rPr>
          <w:rFonts w:ascii="Times New Roman" w:hAnsi="Times New Roman" w:cs="Times New Roman"/>
          <w:sz w:val="24"/>
          <w:szCs w:val="24"/>
        </w:rPr>
        <w:t>) копии документов, удостоверяющих личность заявителя и личность каждого из членов его семьи (паспорт или иной документ, его заменяющий);</w:t>
      </w:r>
    </w:p>
    <w:p w:rsidR="00774539" w:rsidRPr="00774539" w:rsidRDefault="00036D78" w:rsidP="0077453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w:t>
      </w:r>
      <w:r w:rsidR="00774539" w:rsidRPr="00774539">
        <w:rPr>
          <w:rFonts w:ascii="Times New Roman" w:hAnsi="Times New Roman" w:cs="Times New Roman"/>
          <w:sz w:val="24"/>
          <w:szCs w:val="24"/>
        </w:rPr>
        <w:t>) ходатайство руководителя предприятия и профсоюзного комитета о предоставлении жилого помещения в специализированном жилищном фонде;</w:t>
      </w:r>
    </w:p>
    <w:p w:rsidR="00774539" w:rsidRDefault="00036D78" w:rsidP="0077453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w:t>
      </w:r>
      <w:r w:rsidR="00774539" w:rsidRPr="00774539">
        <w:rPr>
          <w:rFonts w:ascii="Times New Roman" w:hAnsi="Times New Roman" w:cs="Times New Roman"/>
          <w:sz w:val="24"/>
          <w:szCs w:val="24"/>
        </w:rPr>
        <w:t>) с</w:t>
      </w:r>
      <w:r>
        <w:rPr>
          <w:rFonts w:ascii="Times New Roman" w:hAnsi="Times New Roman" w:cs="Times New Roman"/>
          <w:sz w:val="24"/>
          <w:szCs w:val="24"/>
        </w:rPr>
        <w:t>правка с места работы или учебы;</w:t>
      </w:r>
    </w:p>
    <w:p w:rsidR="00036D78" w:rsidRDefault="00036D78" w:rsidP="0077453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 документ, подтверждающий трудовые отношения (копия трудовой книжки или копия трудового договора);</w:t>
      </w:r>
    </w:p>
    <w:p w:rsidR="00036D78" w:rsidRPr="00774539" w:rsidRDefault="00036D78" w:rsidP="0077453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 согласие на обработку персональных данных.</w:t>
      </w:r>
    </w:p>
    <w:p w:rsidR="00774539" w:rsidRDefault="009A6FFD" w:rsidP="0077453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Администрация Сергиево-Посадского</w:t>
      </w:r>
      <w:r w:rsidR="00416DA0">
        <w:rPr>
          <w:rFonts w:ascii="Times New Roman" w:hAnsi="Times New Roman" w:cs="Times New Roman"/>
          <w:sz w:val="24"/>
          <w:szCs w:val="24"/>
        </w:rPr>
        <w:t xml:space="preserve"> городского округа </w:t>
      </w:r>
      <w:r>
        <w:rPr>
          <w:rFonts w:ascii="Times New Roman" w:hAnsi="Times New Roman" w:cs="Times New Roman"/>
          <w:sz w:val="24"/>
          <w:szCs w:val="24"/>
        </w:rPr>
        <w:t>Московской области</w:t>
      </w:r>
      <w:r w:rsidR="00774539" w:rsidRPr="00774539">
        <w:rPr>
          <w:rFonts w:ascii="Times New Roman" w:hAnsi="Times New Roman" w:cs="Times New Roman"/>
          <w:sz w:val="24"/>
          <w:szCs w:val="24"/>
        </w:rPr>
        <w:t xml:space="preserve"> вправе осуществлять проверку сведений, указанных в документах, предусмотренных в данном разделе, при необходимости запрашивать дополнительную информацию.</w:t>
      </w:r>
    </w:p>
    <w:p w:rsidR="008C02FD" w:rsidRDefault="00F02091" w:rsidP="0077453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Заявление подлежит рассмотрению в течение 30 </w:t>
      </w:r>
      <w:r w:rsidR="00416DA0">
        <w:rPr>
          <w:rFonts w:ascii="Times New Roman" w:hAnsi="Times New Roman" w:cs="Times New Roman"/>
          <w:sz w:val="24"/>
          <w:szCs w:val="24"/>
        </w:rPr>
        <w:t>рабочих</w:t>
      </w:r>
      <w:r>
        <w:rPr>
          <w:rFonts w:ascii="Times New Roman" w:hAnsi="Times New Roman" w:cs="Times New Roman"/>
          <w:sz w:val="24"/>
          <w:szCs w:val="24"/>
        </w:rPr>
        <w:t xml:space="preserve"> дней</w:t>
      </w:r>
      <w:r w:rsidR="00B31B34">
        <w:rPr>
          <w:rFonts w:ascii="Times New Roman" w:hAnsi="Times New Roman" w:cs="Times New Roman"/>
          <w:sz w:val="24"/>
          <w:szCs w:val="24"/>
        </w:rPr>
        <w:t xml:space="preserve"> с момента регистрации в администрации Сергиево-Посадского </w:t>
      </w:r>
      <w:r w:rsidR="00416DA0">
        <w:rPr>
          <w:rFonts w:ascii="Times New Roman" w:hAnsi="Times New Roman" w:cs="Times New Roman"/>
          <w:sz w:val="24"/>
          <w:szCs w:val="24"/>
        </w:rPr>
        <w:t>городского округа Московской области</w:t>
      </w:r>
      <w:r w:rsidR="00B31B34">
        <w:rPr>
          <w:rFonts w:ascii="Times New Roman" w:hAnsi="Times New Roman" w:cs="Times New Roman"/>
          <w:sz w:val="24"/>
          <w:szCs w:val="24"/>
        </w:rPr>
        <w:t xml:space="preserve">. </w:t>
      </w:r>
      <w:r w:rsidR="00A95AB6">
        <w:rPr>
          <w:rFonts w:ascii="Times New Roman" w:hAnsi="Times New Roman" w:cs="Times New Roman"/>
          <w:sz w:val="24"/>
          <w:szCs w:val="24"/>
        </w:rPr>
        <w:t xml:space="preserve">По результатам рассмотрения </w:t>
      </w:r>
      <w:r w:rsidR="00A94A8E">
        <w:rPr>
          <w:rFonts w:ascii="Times New Roman" w:hAnsi="Times New Roman" w:cs="Times New Roman"/>
          <w:sz w:val="24"/>
          <w:szCs w:val="24"/>
        </w:rPr>
        <w:t>заявления</w:t>
      </w:r>
      <w:r w:rsidR="00A95AB6">
        <w:rPr>
          <w:rFonts w:ascii="Times New Roman" w:hAnsi="Times New Roman" w:cs="Times New Roman"/>
          <w:sz w:val="24"/>
          <w:szCs w:val="24"/>
        </w:rPr>
        <w:t xml:space="preserve"> принимается решение о предоставлении жилого помещения по договору специализированного найма, либо </w:t>
      </w:r>
      <w:r w:rsidR="00A94A8E">
        <w:rPr>
          <w:rFonts w:ascii="Times New Roman" w:hAnsi="Times New Roman" w:cs="Times New Roman"/>
          <w:sz w:val="24"/>
          <w:szCs w:val="24"/>
        </w:rPr>
        <w:t xml:space="preserve">выдается </w:t>
      </w:r>
      <w:r w:rsidR="00A95AB6">
        <w:rPr>
          <w:rFonts w:ascii="Times New Roman" w:hAnsi="Times New Roman" w:cs="Times New Roman"/>
          <w:sz w:val="24"/>
          <w:szCs w:val="24"/>
        </w:rPr>
        <w:t>мотивированный отказ.</w:t>
      </w:r>
    </w:p>
    <w:p w:rsidR="009A6FFD" w:rsidRDefault="009A6FFD" w:rsidP="00774539">
      <w:pPr>
        <w:pStyle w:val="ConsPlusNormal"/>
        <w:ind w:firstLine="540"/>
        <w:jc w:val="both"/>
        <w:rPr>
          <w:rFonts w:ascii="Times New Roman" w:hAnsi="Times New Roman" w:cs="Times New Roman"/>
          <w:sz w:val="24"/>
          <w:szCs w:val="24"/>
        </w:rPr>
      </w:pPr>
    </w:p>
    <w:sectPr w:rsidR="009A6FFD" w:rsidSect="0012768E">
      <w:footerReference w:type="even" r:id="rId18"/>
      <w:footerReference w:type="default" r:id="rId19"/>
      <w:pgSz w:w="11906" w:h="16838"/>
      <w:pgMar w:top="709" w:right="850"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16EE" w:rsidRDefault="004016EE" w:rsidP="003E7486">
      <w:r>
        <w:separator/>
      </w:r>
    </w:p>
  </w:endnote>
  <w:endnote w:type="continuationSeparator" w:id="0">
    <w:p w:rsidR="004016EE" w:rsidRDefault="004016EE" w:rsidP="003E7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EE4" w:rsidRDefault="00341EE4" w:rsidP="0079700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341EE4" w:rsidRDefault="00341EE4" w:rsidP="0079700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EE4" w:rsidRDefault="00341EE4" w:rsidP="0079700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16EE" w:rsidRDefault="004016EE" w:rsidP="003E7486">
      <w:r>
        <w:separator/>
      </w:r>
    </w:p>
  </w:footnote>
  <w:footnote w:type="continuationSeparator" w:id="0">
    <w:p w:rsidR="004016EE" w:rsidRDefault="004016EE" w:rsidP="003E74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AA7"/>
    <w:rsid w:val="00003EF6"/>
    <w:rsid w:val="00036D78"/>
    <w:rsid w:val="00082CC8"/>
    <w:rsid w:val="00087A58"/>
    <w:rsid w:val="00105F6A"/>
    <w:rsid w:val="001249EC"/>
    <w:rsid w:val="0012768E"/>
    <w:rsid w:val="00154C66"/>
    <w:rsid w:val="00182023"/>
    <w:rsid w:val="001A51BE"/>
    <w:rsid w:val="001E69D6"/>
    <w:rsid w:val="0022178D"/>
    <w:rsid w:val="00222B21"/>
    <w:rsid w:val="00223E18"/>
    <w:rsid w:val="0027060A"/>
    <w:rsid w:val="00293B46"/>
    <w:rsid w:val="002D5642"/>
    <w:rsid w:val="002E0397"/>
    <w:rsid w:val="002E29AA"/>
    <w:rsid w:val="002F02A2"/>
    <w:rsid w:val="00341904"/>
    <w:rsid w:val="00341D0C"/>
    <w:rsid w:val="00341EE4"/>
    <w:rsid w:val="003530CD"/>
    <w:rsid w:val="00362587"/>
    <w:rsid w:val="003704D0"/>
    <w:rsid w:val="003E7486"/>
    <w:rsid w:val="003F1087"/>
    <w:rsid w:val="003F150F"/>
    <w:rsid w:val="004016EE"/>
    <w:rsid w:val="0041692C"/>
    <w:rsid w:val="00416DA0"/>
    <w:rsid w:val="00435166"/>
    <w:rsid w:val="00452C8F"/>
    <w:rsid w:val="004F21E2"/>
    <w:rsid w:val="00501295"/>
    <w:rsid w:val="00515CA8"/>
    <w:rsid w:val="00575440"/>
    <w:rsid w:val="005E1105"/>
    <w:rsid w:val="0068401F"/>
    <w:rsid w:val="0070241B"/>
    <w:rsid w:val="00702FAA"/>
    <w:rsid w:val="00715938"/>
    <w:rsid w:val="00723E12"/>
    <w:rsid w:val="00774539"/>
    <w:rsid w:val="00787B45"/>
    <w:rsid w:val="00797005"/>
    <w:rsid w:val="007A47B6"/>
    <w:rsid w:val="007C5244"/>
    <w:rsid w:val="007D425A"/>
    <w:rsid w:val="007E6E16"/>
    <w:rsid w:val="008033D5"/>
    <w:rsid w:val="008121BD"/>
    <w:rsid w:val="00833FB8"/>
    <w:rsid w:val="008363E7"/>
    <w:rsid w:val="00861458"/>
    <w:rsid w:val="008806F4"/>
    <w:rsid w:val="008B57A6"/>
    <w:rsid w:val="008C02FD"/>
    <w:rsid w:val="008F1664"/>
    <w:rsid w:val="00951A4F"/>
    <w:rsid w:val="00993DBE"/>
    <w:rsid w:val="00993F78"/>
    <w:rsid w:val="009A6FFD"/>
    <w:rsid w:val="009D6F12"/>
    <w:rsid w:val="00A173D0"/>
    <w:rsid w:val="00A453B3"/>
    <w:rsid w:val="00A94A8E"/>
    <w:rsid w:val="00A95AB6"/>
    <w:rsid w:val="00B31B34"/>
    <w:rsid w:val="00B72FDA"/>
    <w:rsid w:val="00B92A14"/>
    <w:rsid w:val="00BF10AB"/>
    <w:rsid w:val="00C37DAB"/>
    <w:rsid w:val="00C77453"/>
    <w:rsid w:val="00C80083"/>
    <w:rsid w:val="00CA6B17"/>
    <w:rsid w:val="00CC3858"/>
    <w:rsid w:val="00CE5AA7"/>
    <w:rsid w:val="00D1754E"/>
    <w:rsid w:val="00D519C6"/>
    <w:rsid w:val="00D848EE"/>
    <w:rsid w:val="00DA58FC"/>
    <w:rsid w:val="00DF4CC8"/>
    <w:rsid w:val="00DF69E8"/>
    <w:rsid w:val="00E07695"/>
    <w:rsid w:val="00E210D3"/>
    <w:rsid w:val="00E358AB"/>
    <w:rsid w:val="00EC2471"/>
    <w:rsid w:val="00ED1374"/>
    <w:rsid w:val="00EE7A82"/>
    <w:rsid w:val="00EF6200"/>
    <w:rsid w:val="00F02091"/>
    <w:rsid w:val="00F372D5"/>
    <w:rsid w:val="00F3792F"/>
    <w:rsid w:val="00F46B5A"/>
    <w:rsid w:val="00F90561"/>
    <w:rsid w:val="00FE229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5AA7"/>
    <w:pPr>
      <w:autoSpaceDE w:val="0"/>
      <w:autoSpaceDN w:val="0"/>
      <w:spacing w:after="0" w:line="240" w:lineRule="auto"/>
    </w:pPr>
    <w:rPr>
      <w:rFonts w:ascii="Times New Roman" w:eastAsia="Times New Roman" w:hAnsi="Times New Roman" w:cs="Times New Roman"/>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CE5AA7"/>
    <w:pPr>
      <w:ind w:firstLine="709"/>
      <w:jc w:val="both"/>
    </w:pPr>
  </w:style>
  <w:style w:type="character" w:customStyle="1" w:styleId="a4">
    <w:name w:val="Основной текст с отступом Знак"/>
    <w:basedOn w:val="a0"/>
    <w:link w:val="a3"/>
    <w:rsid w:val="00CE5AA7"/>
    <w:rPr>
      <w:rFonts w:ascii="Times New Roman" w:eastAsia="Times New Roman" w:hAnsi="Times New Roman" w:cs="Times New Roman"/>
      <w:sz w:val="26"/>
      <w:szCs w:val="26"/>
      <w:lang w:eastAsia="ru-RU"/>
    </w:rPr>
  </w:style>
  <w:style w:type="paragraph" w:styleId="a5">
    <w:name w:val="footer"/>
    <w:basedOn w:val="a"/>
    <w:link w:val="a6"/>
    <w:rsid w:val="00CE5AA7"/>
    <w:pPr>
      <w:tabs>
        <w:tab w:val="center" w:pos="4677"/>
        <w:tab w:val="right" w:pos="9355"/>
      </w:tabs>
    </w:pPr>
  </w:style>
  <w:style w:type="character" w:customStyle="1" w:styleId="a6">
    <w:name w:val="Нижний колонтитул Знак"/>
    <w:basedOn w:val="a0"/>
    <w:link w:val="a5"/>
    <w:rsid w:val="00CE5AA7"/>
    <w:rPr>
      <w:rFonts w:ascii="Times New Roman" w:eastAsia="Times New Roman" w:hAnsi="Times New Roman" w:cs="Times New Roman"/>
      <w:sz w:val="26"/>
      <w:szCs w:val="26"/>
      <w:lang w:eastAsia="ru-RU"/>
    </w:rPr>
  </w:style>
  <w:style w:type="character" w:styleId="a7">
    <w:name w:val="page number"/>
    <w:basedOn w:val="a0"/>
    <w:rsid w:val="00CE5AA7"/>
  </w:style>
  <w:style w:type="paragraph" w:styleId="a8">
    <w:name w:val="Normal (Web)"/>
    <w:basedOn w:val="a"/>
    <w:rsid w:val="00CE5AA7"/>
    <w:pPr>
      <w:autoSpaceDE/>
      <w:autoSpaceDN/>
      <w:spacing w:before="100" w:after="100"/>
    </w:pPr>
    <w:rPr>
      <w:sz w:val="24"/>
      <w:szCs w:val="20"/>
    </w:rPr>
  </w:style>
  <w:style w:type="paragraph" w:styleId="a9">
    <w:name w:val="Balloon Text"/>
    <w:basedOn w:val="a"/>
    <w:link w:val="aa"/>
    <w:uiPriority w:val="99"/>
    <w:semiHidden/>
    <w:unhideWhenUsed/>
    <w:rsid w:val="00CE5AA7"/>
    <w:rPr>
      <w:rFonts w:ascii="Tahoma" w:hAnsi="Tahoma" w:cs="Tahoma"/>
      <w:sz w:val="16"/>
      <w:szCs w:val="16"/>
    </w:rPr>
  </w:style>
  <w:style w:type="character" w:customStyle="1" w:styleId="aa">
    <w:name w:val="Текст выноски Знак"/>
    <w:basedOn w:val="a0"/>
    <w:link w:val="a9"/>
    <w:uiPriority w:val="99"/>
    <w:semiHidden/>
    <w:rsid w:val="00CE5AA7"/>
    <w:rPr>
      <w:rFonts w:ascii="Tahoma" w:eastAsia="Times New Roman" w:hAnsi="Tahoma" w:cs="Tahoma"/>
      <w:sz w:val="16"/>
      <w:szCs w:val="16"/>
      <w:lang w:eastAsia="ru-RU"/>
    </w:rPr>
  </w:style>
  <w:style w:type="paragraph" w:styleId="ab">
    <w:name w:val="List Paragraph"/>
    <w:basedOn w:val="a"/>
    <w:uiPriority w:val="34"/>
    <w:qFormat/>
    <w:rsid w:val="003704D0"/>
    <w:pPr>
      <w:ind w:left="720"/>
      <w:contextualSpacing/>
    </w:pPr>
  </w:style>
  <w:style w:type="paragraph" w:styleId="ac">
    <w:name w:val="header"/>
    <w:basedOn w:val="a"/>
    <w:link w:val="ad"/>
    <w:uiPriority w:val="99"/>
    <w:unhideWhenUsed/>
    <w:rsid w:val="008806F4"/>
    <w:pPr>
      <w:tabs>
        <w:tab w:val="center" w:pos="4677"/>
        <w:tab w:val="right" w:pos="9355"/>
      </w:tabs>
    </w:pPr>
  </w:style>
  <w:style w:type="character" w:customStyle="1" w:styleId="ad">
    <w:name w:val="Верхний колонтитул Знак"/>
    <w:basedOn w:val="a0"/>
    <w:link w:val="ac"/>
    <w:uiPriority w:val="99"/>
    <w:rsid w:val="008806F4"/>
    <w:rPr>
      <w:rFonts w:ascii="Times New Roman" w:eastAsia="Times New Roman" w:hAnsi="Times New Roman" w:cs="Times New Roman"/>
      <w:sz w:val="26"/>
      <w:szCs w:val="26"/>
      <w:lang w:eastAsia="ru-RU"/>
    </w:rPr>
  </w:style>
  <w:style w:type="paragraph" w:customStyle="1" w:styleId="ConsPlusNormal">
    <w:name w:val="ConsPlusNormal"/>
    <w:rsid w:val="00774539"/>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5AA7"/>
    <w:pPr>
      <w:autoSpaceDE w:val="0"/>
      <w:autoSpaceDN w:val="0"/>
      <w:spacing w:after="0" w:line="240" w:lineRule="auto"/>
    </w:pPr>
    <w:rPr>
      <w:rFonts w:ascii="Times New Roman" w:eastAsia="Times New Roman" w:hAnsi="Times New Roman" w:cs="Times New Roman"/>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CE5AA7"/>
    <w:pPr>
      <w:ind w:firstLine="709"/>
      <w:jc w:val="both"/>
    </w:pPr>
  </w:style>
  <w:style w:type="character" w:customStyle="1" w:styleId="a4">
    <w:name w:val="Основной текст с отступом Знак"/>
    <w:basedOn w:val="a0"/>
    <w:link w:val="a3"/>
    <w:rsid w:val="00CE5AA7"/>
    <w:rPr>
      <w:rFonts w:ascii="Times New Roman" w:eastAsia="Times New Roman" w:hAnsi="Times New Roman" w:cs="Times New Roman"/>
      <w:sz w:val="26"/>
      <w:szCs w:val="26"/>
      <w:lang w:eastAsia="ru-RU"/>
    </w:rPr>
  </w:style>
  <w:style w:type="paragraph" w:styleId="a5">
    <w:name w:val="footer"/>
    <w:basedOn w:val="a"/>
    <w:link w:val="a6"/>
    <w:rsid w:val="00CE5AA7"/>
    <w:pPr>
      <w:tabs>
        <w:tab w:val="center" w:pos="4677"/>
        <w:tab w:val="right" w:pos="9355"/>
      </w:tabs>
    </w:pPr>
  </w:style>
  <w:style w:type="character" w:customStyle="1" w:styleId="a6">
    <w:name w:val="Нижний колонтитул Знак"/>
    <w:basedOn w:val="a0"/>
    <w:link w:val="a5"/>
    <w:rsid w:val="00CE5AA7"/>
    <w:rPr>
      <w:rFonts w:ascii="Times New Roman" w:eastAsia="Times New Roman" w:hAnsi="Times New Roman" w:cs="Times New Roman"/>
      <w:sz w:val="26"/>
      <w:szCs w:val="26"/>
      <w:lang w:eastAsia="ru-RU"/>
    </w:rPr>
  </w:style>
  <w:style w:type="character" w:styleId="a7">
    <w:name w:val="page number"/>
    <w:basedOn w:val="a0"/>
    <w:rsid w:val="00CE5AA7"/>
  </w:style>
  <w:style w:type="paragraph" w:styleId="a8">
    <w:name w:val="Normal (Web)"/>
    <w:basedOn w:val="a"/>
    <w:rsid w:val="00CE5AA7"/>
    <w:pPr>
      <w:autoSpaceDE/>
      <w:autoSpaceDN/>
      <w:spacing w:before="100" w:after="100"/>
    </w:pPr>
    <w:rPr>
      <w:sz w:val="24"/>
      <w:szCs w:val="20"/>
    </w:rPr>
  </w:style>
  <w:style w:type="paragraph" w:styleId="a9">
    <w:name w:val="Balloon Text"/>
    <w:basedOn w:val="a"/>
    <w:link w:val="aa"/>
    <w:uiPriority w:val="99"/>
    <w:semiHidden/>
    <w:unhideWhenUsed/>
    <w:rsid w:val="00CE5AA7"/>
    <w:rPr>
      <w:rFonts w:ascii="Tahoma" w:hAnsi="Tahoma" w:cs="Tahoma"/>
      <w:sz w:val="16"/>
      <w:szCs w:val="16"/>
    </w:rPr>
  </w:style>
  <w:style w:type="character" w:customStyle="1" w:styleId="aa">
    <w:name w:val="Текст выноски Знак"/>
    <w:basedOn w:val="a0"/>
    <w:link w:val="a9"/>
    <w:uiPriority w:val="99"/>
    <w:semiHidden/>
    <w:rsid w:val="00CE5AA7"/>
    <w:rPr>
      <w:rFonts w:ascii="Tahoma" w:eastAsia="Times New Roman" w:hAnsi="Tahoma" w:cs="Tahoma"/>
      <w:sz w:val="16"/>
      <w:szCs w:val="16"/>
      <w:lang w:eastAsia="ru-RU"/>
    </w:rPr>
  </w:style>
  <w:style w:type="paragraph" w:styleId="ab">
    <w:name w:val="List Paragraph"/>
    <w:basedOn w:val="a"/>
    <w:uiPriority w:val="34"/>
    <w:qFormat/>
    <w:rsid w:val="003704D0"/>
    <w:pPr>
      <w:ind w:left="720"/>
      <w:contextualSpacing/>
    </w:pPr>
  </w:style>
  <w:style w:type="paragraph" w:styleId="ac">
    <w:name w:val="header"/>
    <w:basedOn w:val="a"/>
    <w:link w:val="ad"/>
    <w:uiPriority w:val="99"/>
    <w:unhideWhenUsed/>
    <w:rsid w:val="008806F4"/>
    <w:pPr>
      <w:tabs>
        <w:tab w:val="center" w:pos="4677"/>
        <w:tab w:val="right" w:pos="9355"/>
      </w:tabs>
    </w:pPr>
  </w:style>
  <w:style w:type="character" w:customStyle="1" w:styleId="ad">
    <w:name w:val="Верхний колонтитул Знак"/>
    <w:basedOn w:val="a0"/>
    <w:link w:val="ac"/>
    <w:uiPriority w:val="99"/>
    <w:rsid w:val="008806F4"/>
    <w:rPr>
      <w:rFonts w:ascii="Times New Roman" w:eastAsia="Times New Roman" w:hAnsi="Times New Roman" w:cs="Times New Roman"/>
      <w:sz w:val="26"/>
      <w:szCs w:val="26"/>
      <w:lang w:eastAsia="ru-RU"/>
    </w:rPr>
  </w:style>
  <w:style w:type="paragraph" w:customStyle="1" w:styleId="ConsPlusNormal">
    <w:name w:val="ConsPlusNormal"/>
    <w:rsid w:val="00774539"/>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34997964141F761840370EE4EC6F2FA81E821BDEBD04F4DF485789E8EE25B5893D4A3CBAB17B8EE90DA6441E551A812EDBE4DCF992700AEX9O1M" TargetMode="External"/><Relationship Id="rId13" Type="http://schemas.openxmlformats.org/officeDocument/2006/relationships/hyperlink" Target="consultantplus://offline/ref=D34997964141F761840370EE4EC6F2FA81E821BDEBD04F4DF485789E8EE25B5881D4FBC7AA14A6EE96CF3210A0X0OCM" TargetMode="External"/><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D34997964141F761840370EE4EC6F2FA82E124BFEBD34F4DF485789E8EE25B5893D4A3CBAB17B8EF9CDA6441E551A812EDBE4DCF992700AEX9O1M" TargetMode="External"/><Relationship Id="rId17" Type="http://schemas.openxmlformats.org/officeDocument/2006/relationships/hyperlink" Target="consultantplus://offline/ref=D34997964141F761840371E05BC6F2FA81ED21BFE9DC4F4DF485789E8EE25B5893D4A3CBAB17B8E891DA6441E551A812EDBE4DCF992700AEX9O1M" TargetMode="External"/><Relationship Id="rId2" Type="http://schemas.openxmlformats.org/officeDocument/2006/relationships/styles" Target="styles.xml"/><Relationship Id="rId16" Type="http://schemas.openxmlformats.org/officeDocument/2006/relationships/hyperlink" Target="consultantplus://offline/ref=D34997964141F761840370EE4EC6F2FA80E921BDEBD54F4DF485789E8EE25B5881D4FBC7AA14A6EE96CF3210A0X0OC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34997964141F761840370EE4EC6F2FA80E921BDEBD54F4DF485789E8EE25B5881D4FBC7AA14A6EE96CF3210A0X0OCM" TargetMode="External"/><Relationship Id="rId5" Type="http://schemas.openxmlformats.org/officeDocument/2006/relationships/webSettings" Target="webSettings.xml"/><Relationship Id="rId15" Type="http://schemas.openxmlformats.org/officeDocument/2006/relationships/hyperlink" Target="consultantplus://offline/ref=D34997964141F761840370EE4EC6F2FA80E921BDEBD54F4DF485789E8EE25B5881D4FBC7AA14A6EE96CF3210A0X0OCM" TargetMode="External"/><Relationship Id="rId10" Type="http://schemas.openxmlformats.org/officeDocument/2006/relationships/hyperlink" Target="consultantplus://offline/ref=8C459E03CA7ED21922575DD1E92E3F19143BBA9A979E26D363DD68222CDE75958B51939F2D9F7C47856B4A58A0BD6B29732C6FD46E291D6DC4QFJ"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consultantplus://offline/ref=D34997964141F761840370EE4EC6F2FA80E921BDEBD54F4DF485789E8EE25B5881D4FBC7AA14A6EE96CF3210A0X0OCM" TargetMode="External"/><Relationship Id="rId14" Type="http://schemas.openxmlformats.org/officeDocument/2006/relationships/hyperlink" Target="consultantplus://offline/ref=D34997964141F761840370EE4EC6F2FA80E921BDEBD54F4DF485789E8EE25B5881D4FBC7AA14A6EE96CF3210A0X0OC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406A4F-FB8C-441C-B99A-7F5290432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4056</Words>
  <Characters>23123</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27125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dsa</dc:creator>
  <cp:lastModifiedBy>Бахирева</cp:lastModifiedBy>
  <cp:revision>2</cp:revision>
  <cp:lastPrinted>2020-01-27T06:23:00Z</cp:lastPrinted>
  <dcterms:created xsi:type="dcterms:W3CDTF">2020-02-11T05:55:00Z</dcterms:created>
  <dcterms:modified xsi:type="dcterms:W3CDTF">2020-02-11T05:55:00Z</dcterms:modified>
</cp:coreProperties>
</file>